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55" w:rsidRPr="00D63FBF" w:rsidRDefault="009854EE" w:rsidP="000B7A55">
      <w:pPr>
        <w:spacing w:after="0" w:line="240" w:lineRule="auto"/>
        <w:jc w:val="right"/>
        <w:rPr>
          <w:rFonts w:ascii="Times New Roman" w:hAnsi="Times New Roman" w:cs="Times New Roman"/>
          <w:sz w:val="44"/>
          <w:szCs w:val="44"/>
        </w:rPr>
      </w:pPr>
      <w:r>
        <w:rPr>
          <w:rFonts w:ascii="Times New Roman" w:hAnsi="Times New Roman" w:cs="Times New Roman"/>
          <w:sz w:val="44"/>
          <w:szCs w:val="44"/>
        </w:rPr>
        <w:t>CELESTINA</w:t>
      </w:r>
      <w:r w:rsidR="005910F9" w:rsidRPr="00D63FBF">
        <w:rPr>
          <w:rFonts w:ascii="Times New Roman" w:hAnsi="Times New Roman" w:cs="Times New Roman"/>
          <w:sz w:val="44"/>
          <w:szCs w:val="44"/>
        </w:rPr>
        <w:t xml:space="preserve"> </w:t>
      </w:r>
    </w:p>
    <w:p w:rsidR="000B7A55" w:rsidRPr="00B96F82" w:rsidRDefault="00BE3411" w:rsidP="000B7A55">
      <w:pPr>
        <w:pBdr>
          <w:top w:val="single" w:sz="12" w:space="1" w:color="auto"/>
          <w:bottom w:val="single" w:sz="2" w:space="0" w:color="auto"/>
        </w:pBdr>
        <w:shd w:val="clear" w:color="auto" w:fill="D9D9D9" w:themeFill="background1" w:themeFillShade="D9"/>
        <w:spacing w:after="0" w:line="240" w:lineRule="auto"/>
        <w:rPr>
          <w:rFonts w:ascii="Tahoma" w:hAnsi="Tahoma" w:cs="Tahoma"/>
          <w:sz w:val="24"/>
          <w:szCs w:val="24"/>
        </w:rPr>
      </w:pPr>
      <w:r w:rsidRPr="00B96F82">
        <w:rPr>
          <w:rFonts w:ascii="Tahoma" w:hAnsi="Tahoma" w:cs="Tahoma"/>
          <w:b/>
          <w:sz w:val="24"/>
          <w:szCs w:val="24"/>
        </w:rPr>
        <w:t xml:space="preserve">PERSONAL DATA </w:t>
      </w:r>
    </w:p>
    <w:p w:rsidR="000B7A55" w:rsidRPr="00B96F82" w:rsidRDefault="000B7A55" w:rsidP="000B7A55">
      <w:pPr>
        <w:spacing w:after="0" w:line="240" w:lineRule="auto"/>
        <w:rPr>
          <w:rFonts w:ascii="Tahoma" w:hAnsi="Tahoma" w:cs="Tahoma"/>
          <w:sz w:val="24"/>
          <w:szCs w:val="24"/>
        </w:rPr>
      </w:pP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p>
    <w:p w:rsidR="000B7A55" w:rsidRPr="00B96F82" w:rsidRDefault="003C50FE" w:rsidP="00BE3411">
      <w:pPr>
        <w:spacing w:after="0" w:line="360" w:lineRule="auto"/>
        <w:rPr>
          <w:rFonts w:ascii="Tahoma" w:hAnsi="Tahoma" w:cs="Tahoma"/>
          <w:sz w:val="24"/>
          <w:szCs w:val="24"/>
        </w:rPr>
      </w:pPr>
      <w:r w:rsidRPr="00B96F82">
        <w:rPr>
          <w:rFonts w:ascii="Tahoma" w:hAnsi="Tahoma" w:cs="Tahoma"/>
          <w:sz w:val="24"/>
          <w:szCs w:val="24"/>
        </w:rPr>
        <w:t>Gender:</w:t>
      </w:r>
      <w:r w:rsidRPr="00B96F82">
        <w:rPr>
          <w:rFonts w:ascii="Tahoma" w:hAnsi="Tahoma" w:cs="Tahoma"/>
          <w:sz w:val="24"/>
          <w:szCs w:val="24"/>
        </w:rPr>
        <w:tab/>
      </w:r>
      <w:r w:rsidR="00BE3411" w:rsidRPr="00B96F82">
        <w:rPr>
          <w:rFonts w:ascii="Tahoma" w:hAnsi="Tahoma" w:cs="Tahoma"/>
          <w:sz w:val="24"/>
          <w:szCs w:val="24"/>
        </w:rPr>
        <w:tab/>
      </w:r>
      <w:r w:rsidR="00B335DC" w:rsidRPr="00B96F82">
        <w:rPr>
          <w:rFonts w:ascii="Tahoma" w:hAnsi="Tahoma" w:cs="Tahoma"/>
          <w:sz w:val="24"/>
          <w:szCs w:val="24"/>
        </w:rPr>
        <w:tab/>
        <w:t>Female</w:t>
      </w:r>
      <w:r w:rsidR="000B7A55" w:rsidRPr="00B96F82">
        <w:rPr>
          <w:rFonts w:ascii="Tahoma" w:hAnsi="Tahoma" w:cs="Tahoma"/>
          <w:sz w:val="24"/>
          <w:szCs w:val="24"/>
        </w:rPr>
        <w:tab/>
      </w:r>
    </w:p>
    <w:p w:rsidR="000B7A55" w:rsidRPr="00B96F82" w:rsidRDefault="000B7A55" w:rsidP="00BE3411">
      <w:pPr>
        <w:spacing w:after="0" w:line="360" w:lineRule="auto"/>
        <w:rPr>
          <w:rFonts w:ascii="Tahoma" w:hAnsi="Tahoma" w:cs="Tahoma"/>
          <w:sz w:val="24"/>
          <w:szCs w:val="24"/>
        </w:rPr>
      </w:pPr>
      <w:r w:rsidRPr="00B96F82">
        <w:rPr>
          <w:rFonts w:ascii="Tahoma" w:hAnsi="Tahoma" w:cs="Tahoma"/>
          <w:sz w:val="24"/>
          <w:szCs w:val="24"/>
        </w:rPr>
        <w:t>Nationality:</w:t>
      </w:r>
      <w:r w:rsidRPr="00B96F82">
        <w:rPr>
          <w:rFonts w:ascii="Tahoma" w:hAnsi="Tahoma" w:cs="Tahoma"/>
          <w:sz w:val="24"/>
          <w:szCs w:val="24"/>
        </w:rPr>
        <w:tab/>
      </w:r>
      <w:r w:rsidR="00BE3411" w:rsidRPr="00B96F82">
        <w:rPr>
          <w:rFonts w:ascii="Tahoma" w:hAnsi="Tahoma" w:cs="Tahoma"/>
          <w:sz w:val="24"/>
          <w:szCs w:val="24"/>
        </w:rPr>
        <w:tab/>
      </w:r>
      <w:r w:rsidRPr="00B96F82">
        <w:rPr>
          <w:rFonts w:ascii="Tahoma" w:hAnsi="Tahoma" w:cs="Tahoma"/>
          <w:sz w:val="24"/>
          <w:szCs w:val="24"/>
        </w:rPr>
        <w:tab/>
      </w:r>
      <w:r w:rsidR="00B335DC" w:rsidRPr="00B96F82">
        <w:rPr>
          <w:rFonts w:ascii="Tahoma" w:hAnsi="Tahoma" w:cs="Tahoma"/>
          <w:sz w:val="24"/>
          <w:szCs w:val="24"/>
        </w:rPr>
        <w:t>Nigerian</w:t>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p>
    <w:p w:rsidR="004136C8" w:rsidRDefault="000B7A55" w:rsidP="004136C8">
      <w:pPr>
        <w:spacing w:after="0" w:line="360" w:lineRule="auto"/>
        <w:jc w:val="both"/>
        <w:rPr>
          <w:rFonts w:ascii="Tahoma" w:hAnsi="Tahoma" w:cs="Tahoma"/>
          <w:sz w:val="24"/>
          <w:szCs w:val="24"/>
        </w:rPr>
      </w:pPr>
      <w:r w:rsidRPr="00B96F82">
        <w:rPr>
          <w:rFonts w:ascii="Tahoma" w:hAnsi="Tahoma" w:cs="Tahoma"/>
          <w:sz w:val="24"/>
          <w:szCs w:val="24"/>
        </w:rPr>
        <w:t>State of origin:</w:t>
      </w:r>
      <w:r w:rsidRPr="00B96F82">
        <w:rPr>
          <w:rFonts w:ascii="Tahoma" w:hAnsi="Tahoma" w:cs="Tahoma"/>
          <w:sz w:val="24"/>
          <w:szCs w:val="24"/>
        </w:rPr>
        <w:tab/>
      </w:r>
      <w:r w:rsidR="00B335DC" w:rsidRPr="00B96F82">
        <w:rPr>
          <w:rFonts w:ascii="Tahoma" w:hAnsi="Tahoma" w:cs="Tahoma"/>
          <w:sz w:val="24"/>
          <w:szCs w:val="24"/>
        </w:rPr>
        <w:tab/>
        <w:t>Ondo</w:t>
      </w:r>
      <w:r w:rsidR="00BE3411" w:rsidRPr="00B96F82">
        <w:rPr>
          <w:rFonts w:ascii="Tahoma" w:hAnsi="Tahoma" w:cs="Tahoma"/>
          <w:sz w:val="24"/>
          <w:szCs w:val="24"/>
        </w:rPr>
        <w:tab/>
      </w:r>
      <w:r w:rsidR="004136C8">
        <w:rPr>
          <w:rFonts w:ascii="Tahoma" w:hAnsi="Tahoma" w:cs="Tahoma"/>
          <w:sz w:val="24"/>
          <w:szCs w:val="24"/>
        </w:rPr>
        <w:tab/>
      </w:r>
      <w:r w:rsidR="004136C8">
        <w:rPr>
          <w:rFonts w:ascii="Tahoma" w:hAnsi="Tahoma" w:cs="Tahoma"/>
          <w:sz w:val="24"/>
          <w:szCs w:val="24"/>
        </w:rPr>
        <w:tab/>
      </w:r>
      <w:r w:rsidR="004136C8">
        <w:rPr>
          <w:rFonts w:ascii="Tahoma" w:hAnsi="Tahoma" w:cs="Tahoma"/>
          <w:sz w:val="24"/>
          <w:szCs w:val="24"/>
        </w:rPr>
        <w:tab/>
      </w:r>
      <w:r w:rsidR="004136C8">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p>
    <w:p w:rsidR="000B7A55" w:rsidRPr="00B96F82" w:rsidRDefault="000B7A55" w:rsidP="004136C8">
      <w:pPr>
        <w:spacing w:after="0" w:line="360" w:lineRule="auto"/>
        <w:jc w:val="both"/>
        <w:rPr>
          <w:rFonts w:ascii="Tahoma" w:hAnsi="Tahoma" w:cs="Tahoma"/>
          <w:sz w:val="24"/>
          <w:szCs w:val="24"/>
        </w:rPr>
      </w:pPr>
      <w:r w:rsidRPr="00B96F82">
        <w:rPr>
          <w:rFonts w:ascii="Tahoma" w:hAnsi="Tahoma" w:cs="Tahoma"/>
          <w:sz w:val="24"/>
          <w:szCs w:val="24"/>
        </w:rPr>
        <w:t>D</w:t>
      </w:r>
      <w:r w:rsidR="00027122" w:rsidRPr="00B96F82">
        <w:rPr>
          <w:rFonts w:ascii="Tahoma" w:hAnsi="Tahoma" w:cs="Tahoma"/>
          <w:sz w:val="24"/>
          <w:szCs w:val="24"/>
        </w:rPr>
        <w:t>ate of Birth:</w:t>
      </w:r>
      <w:r w:rsidR="00027122" w:rsidRPr="00B96F82">
        <w:rPr>
          <w:rFonts w:ascii="Tahoma" w:hAnsi="Tahoma" w:cs="Tahoma"/>
          <w:sz w:val="24"/>
          <w:szCs w:val="24"/>
        </w:rPr>
        <w:tab/>
      </w:r>
      <w:r w:rsidR="00BE3411" w:rsidRPr="00B96F82">
        <w:rPr>
          <w:rFonts w:ascii="Tahoma" w:hAnsi="Tahoma" w:cs="Tahoma"/>
          <w:sz w:val="24"/>
          <w:szCs w:val="24"/>
        </w:rPr>
        <w:tab/>
      </w:r>
      <w:r w:rsidRPr="00B96F82">
        <w:rPr>
          <w:rFonts w:ascii="Tahoma" w:hAnsi="Tahoma" w:cs="Tahoma"/>
          <w:sz w:val="24"/>
          <w:szCs w:val="24"/>
        </w:rPr>
        <w:tab/>
      </w:r>
      <w:r w:rsidR="00006707" w:rsidRPr="00B96F82">
        <w:rPr>
          <w:rFonts w:ascii="Tahoma" w:hAnsi="Tahoma" w:cs="Tahoma"/>
          <w:sz w:val="24"/>
          <w:szCs w:val="24"/>
        </w:rPr>
        <w:t>29</w:t>
      </w:r>
      <w:r w:rsidR="00006707" w:rsidRPr="00B96F82">
        <w:rPr>
          <w:rFonts w:ascii="Tahoma" w:hAnsi="Tahoma" w:cs="Tahoma"/>
          <w:sz w:val="24"/>
          <w:szCs w:val="24"/>
          <w:vertAlign w:val="superscript"/>
        </w:rPr>
        <w:t>th</w:t>
      </w:r>
      <w:r w:rsidR="00006707" w:rsidRPr="00B96F82">
        <w:rPr>
          <w:rFonts w:ascii="Tahoma" w:hAnsi="Tahoma" w:cs="Tahoma"/>
          <w:sz w:val="24"/>
          <w:szCs w:val="24"/>
        </w:rPr>
        <w:t xml:space="preserve"> December 1998</w:t>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p>
    <w:p w:rsidR="000B7A55" w:rsidRDefault="000B7A55" w:rsidP="0037128B">
      <w:pPr>
        <w:spacing w:after="0" w:line="360" w:lineRule="auto"/>
        <w:rPr>
          <w:rFonts w:ascii="Tahoma" w:hAnsi="Tahoma" w:cs="Tahoma"/>
          <w:sz w:val="24"/>
          <w:szCs w:val="24"/>
        </w:rPr>
      </w:pPr>
      <w:r w:rsidRPr="00B96F82">
        <w:rPr>
          <w:rFonts w:ascii="Tahoma" w:hAnsi="Tahoma" w:cs="Tahoma"/>
          <w:sz w:val="24"/>
          <w:szCs w:val="24"/>
        </w:rPr>
        <w:t>Marital Status:</w:t>
      </w:r>
      <w:r w:rsidR="00BE3411" w:rsidRPr="00B96F82">
        <w:rPr>
          <w:rFonts w:ascii="Tahoma" w:hAnsi="Tahoma" w:cs="Tahoma"/>
          <w:sz w:val="24"/>
          <w:szCs w:val="24"/>
        </w:rPr>
        <w:tab/>
      </w:r>
      <w:r w:rsidRPr="00B96F82">
        <w:rPr>
          <w:rFonts w:ascii="Tahoma" w:hAnsi="Tahoma" w:cs="Tahoma"/>
          <w:sz w:val="24"/>
          <w:szCs w:val="24"/>
        </w:rPr>
        <w:tab/>
      </w:r>
      <w:r w:rsidR="00B335DC" w:rsidRPr="00B96F82">
        <w:rPr>
          <w:rFonts w:ascii="Tahoma" w:hAnsi="Tahoma" w:cs="Tahoma"/>
          <w:sz w:val="24"/>
          <w:szCs w:val="24"/>
        </w:rPr>
        <w:t>Single</w:t>
      </w:r>
    </w:p>
    <w:p w:rsidR="003C50FE" w:rsidRPr="00B96F82" w:rsidRDefault="003C50FE" w:rsidP="00BE3411">
      <w:pPr>
        <w:spacing w:after="0" w:line="360" w:lineRule="auto"/>
        <w:rPr>
          <w:rFonts w:ascii="Tahoma" w:hAnsi="Tahoma" w:cs="Tahoma"/>
          <w:sz w:val="24"/>
          <w:szCs w:val="24"/>
        </w:rPr>
      </w:pPr>
      <w:r w:rsidRPr="00B96F82">
        <w:rPr>
          <w:rFonts w:ascii="Tahoma" w:hAnsi="Tahoma" w:cs="Tahoma"/>
          <w:sz w:val="24"/>
          <w:szCs w:val="24"/>
        </w:rPr>
        <w:t>Home Address:</w:t>
      </w:r>
      <w:r w:rsidR="00BE3411" w:rsidRPr="00B96F82">
        <w:rPr>
          <w:rFonts w:ascii="Tahoma" w:hAnsi="Tahoma" w:cs="Tahoma"/>
          <w:sz w:val="24"/>
          <w:szCs w:val="24"/>
        </w:rPr>
        <w:tab/>
      </w:r>
      <w:r w:rsidR="004B031C" w:rsidRPr="00B96F82">
        <w:rPr>
          <w:rFonts w:ascii="Tahoma" w:hAnsi="Tahoma" w:cs="Tahoma"/>
          <w:sz w:val="24"/>
          <w:szCs w:val="24"/>
        </w:rPr>
        <w:tab/>
        <w:t>Oke-Odu Quarters, Akure, Ondo State</w:t>
      </w:r>
    </w:p>
    <w:p w:rsidR="00603B76" w:rsidRPr="00B96F82" w:rsidRDefault="004B031C" w:rsidP="00BE3411">
      <w:pPr>
        <w:spacing w:after="0" w:line="360" w:lineRule="auto"/>
        <w:rPr>
          <w:rFonts w:ascii="Tahoma" w:hAnsi="Tahoma" w:cs="Tahoma"/>
          <w:sz w:val="24"/>
          <w:szCs w:val="24"/>
        </w:rPr>
      </w:pPr>
      <w:r w:rsidRPr="00B96F82">
        <w:rPr>
          <w:rFonts w:ascii="Tahoma" w:hAnsi="Tahoma" w:cs="Tahoma"/>
          <w:sz w:val="24"/>
          <w:szCs w:val="24"/>
        </w:rPr>
        <w:t>Mobile No</w:t>
      </w:r>
      <w:r w:rsidR="00BE3411" w:rsidRPr="00B96F82">
        <w:rPr>
          <w:rFonts w:ascii="Tahoma" w:hAnsi="Tahoma" w:cs="Tahoma"/>
          <w:sz w:val="24"/>
          <w:szCs w:val="24"/>
        </w:rPr>
        <w:t>:</w:t>
      </w:r>
      <w:r w:rsidR="00BE3411" w:rsidRPr="00B96F82">
        <w:rPr>
          <w:rFonts w:ascii="Tahoma" w:hAnsi="Tahoma" w:cs="Tahoma"/>
          <w:sz w:val="24"/>
          <w:szCs w:val="24"/>
        </w:rPr>
        <w:tab/>
      </w:r>
      <w:r w:rsidR="00BE3411" w:rsidRPr="00B96F82">
        <w:rPr>
          <w:rFonts w:ascii="Tahoma" w:hAnsi="Tahoma" w:cs="Tahoma"/>
          <w:sz w:val="24"/>
          <w:szCs w:val="24"/>
        </w:rPr>
        <w:tab/>
      </w:r>
      <w:bookmarkStart w:id="0" w:name="_GoBack"/>
      <w:bookmarkEnd w:id="0"/>
      <w:r w:rsidR="00BE3411" w:rsidRPr="00B96F82">
        <w:rPr>
          <w:rFonts w:ascii="Tahoma" w:hAnsi="Tahoma" w:cs="Tahoma"/>
          <w:sz w:val="24"/>
          <w:szCs w:val="24"/>
        </w:rPr>
        <w:tab/>
      </w:r>
      <w:r w:rsidRPr="00B96F82">
        <w:rPr>
          <w:rFonts w:ascii="Tahoma" w:hAnsi="Tahoma" w:cs="Tahoma"/>
          <w:sz w:val="24"/>
          <w:szCs w:val="24"/>
        </w:rPr>
        <w:t>08168123853</w:t>
      </w:r>
      <w:r w:rsidR="00BE3411" w:rsidRPr="00B96F82">
        <w:rPr>
          <w:rFonts w:ascii="Tahoma" w:hAnsi="Tahoma" w:cs="Tahoma"/>
          <w:sz w:val="24"/>
          <w:szCs w:val="24"/>
        </w:rPr>
        <w:tab/>
      </w:r>
      <w:r w:rsidR="00BE3411" w:rsidRPr="00B96F82">
        <w:rPr>
          <w:rFonts w:ascii="Tahoma" w:hAnsi="Tahoma" w:cs="Tahoma"/>
          <w:sz w:val="24"/>
          <w:szCs w:val="24"/>
        </w:rPr>
        <w:tab/>
      </w:r>
    </w:p>
    <w:p w:rsidR="003C50FE" w:rsidRPr="00B96F82" w:rsidRDefault="00BE3411" w:rsidP="00BE3411">
      <w:pPr>
        <w:spacing w:after="0" w:line="360" w:lineRule="auto"/>
        <w:rPr>
          <w:rFonts w:ascii="Tahoma" w:hAnsi="Tahoma" w:cs="Tahoma"/>
          <w:sz w:val="24"/>
          <w:szCs w:val="24"/>
        </w:rPr>
      </w:pPr>
      <w:r w:rsidRPr="00B96F82">
        <w:rPr>
          <w:rFonts w:ascii="Tahoma" w:hAnsi="Tahoma" w:cs="Tahoma"/>
          <w:sz w:val="24"/>
          <w:szCs w:val="24"/>
        </w:rPr>
        <w:t>Email:</w:t>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004B031C" w:rsidRPr="00B96F82">
        <w:rPr>
          <w:rFonts w:ascii="Tahoma" w:hAnsi="Tahoma" w:cs="Tahoma"/>
          <w:sz w:val="24"/>
          <w:szCs w:val="24"/>
        </w:rPr>
        <w:tab/>
        <w:t>olafusicelestina@gmail.com</w:t>
      </w:r>
    </w:p>
    <w:p w:rsidR="003C50FE" w:rsidRPr="00B96F82" w:rsidRDefault="003C50FE" w:rsidP="000B7A55">
      <w:pPr>
        <w:spacing w:after="0" w:line="240" w:lineRule="auto"/>
        <w:rPr>
          <w:rFonts w:ascii="Tahoma" w:hAnsi="Tahoma" w:cs="Tahoma"/>
          <w:sz w:val="24"/>
          <w:szCs w:val="24"/>
        </w:rPr>
      </w:pPr>
    </w:p>
    <w:p w:rsidR="000B7A55" w:rsidRPr="008727C3" w:rsidRDefault="000B7A55" w:rsidP="000B7A55">
      <w:pPr>
        <w:pBdr>
          <w:bottom w:val="single" w:sz="4" w:space="0" w:color="auto"/>
        </w:pBdr>
        <w:shd w:val="clear" w:color="auto" w:fill="D9D9D9" w:themeFill="background1" w:themeFillShade="D9"/>
        <w:spacing w:after="120"/>
        <w:rPr>
          <w:rFonts w:ascii="Tahoma" w:hAnsi="Tahoma" w:cs="Tahoma"/>
          <w:sz w:val="24"/>
          <w:szCs w:val="24"/>
        </w:rPr>
      </w:pPr>
      <w:r w:rsidRPr="00B96F82">
        <w:rPr>
          <w:rFonts w:ascii="Tahoma" w:hAnsi="Tahoma" w:cs="Tahoma"/>
          <w:b/>
          <w:sz w:val="24"/>
          <w:szCs w:val="24"/>
        </w:rPr>
        <w:t>CAREER OBJECTIVES</w:t>
      </w:r>
    </w:p>
    <w:p w:rsidR="00B83149" w:rsidRDefault="000B7A55" w:rsidP="00B83149">
      <w:pPr>
        <w:spacing w:after="240"/>
        <w:jc w:val="both"/>
        <w:rPr>
          <w:rFonts w:ascii="Tahoma" w:hAnsi="Tahoma" w:cs="Tahoma"/>
          <w:color w:val="1D2228"/>
          <w:sz w:val="24"/>
          <w:szCs w:val="24"/>
        </w:rPr>
      </w:pPr>
      <w:r w:rsidRPr="00B96F82">
        <w:rPr>
          <w:rFonts w:ascii="Tahoma" w:hAnsi="Tahoma" w:cs="Tahoma"/>
          <w:sz w:val="24"/>
          <w:szCs w:val="24"/>
        </w:rPr>
        <w:t xml:space="preserve">To develop a career within a </w:t>
      </w:r>
      <w:r w:rsidR="00B83149" w:rsidRPr="00B96F82">
        <w:rPr>
          <w:rFonts w:ascii="Tahoma" w:hAnsi="Tahoma" w:cs="Tahoma"/>
          <w:sz w:val="24"/>
          <w:szCs w:val="24"/>
        </w:rPr>
        <w:t>vibrant</w:t>
      </w:r>
      <w:r w:rsidRPr="00B96F82">
        <w:rPr>
          <w:rFonts w:ascii="Tahoma" w:hAnsi="Tahoma" w:cs="Tahoma"/>
          <w:sz w:val="24"/>
          <w:szCs w:val="24"/>
        </w:rPr>
        <w:t xml:space="preserve"> organization wit</w:t>
      </w:r>
      <w:r w:rsidR="00D01B61" w:rsidRPr="00B96F82">
        <w:rPr>
          <w:rFonts w:ascii="Tahoma" w:hAnsi="Tahoma" w:cs="Tahoma"/>
          <w:sz w:val="24"/>
          <w:szCs w:val="24"/>
        </w:rPr>
        <w:t xml:space="preserve">h high growth potential </w:t>
      </w:r>
      <w:r w:rsidR="004617BA" w:rsidRPr="00B96F82">
        <w:rPr>
          <w:rFonts w:ascii="Tahoma" w:hAnsi="Tahoma" w:cs="Tahoma"/>
          <w:sz w:val="24"/>
          <w:szCs w:val="24"/>
        </w:rPr>
        <w:t xml:space="preserve">that </w:t>
      </w:r>
      <w:r w:rsidR="00B83149" w:rsidRPr="00B96F82">
        <w:rPr>
          <w:rFonts w:ascii="Tahoma" w:hAnsi="Tahoma" w:cs="Tahoma"/>
          <w:color w:val="1D2228"/>
          <w:sz w:val="24"/>
          <w:szCs w:val="24"/>
        </w:rPr>
        <w:t xml:space="preserve">facilitates staff capacity </w:t>
      </w:r>
      <w:r w:rsidR="004B031C" w:rsidRPr="00B96F82">
        <w:rPr>
          <w:rFonts w:ascii="Tahoma" w:hAnsi="Tahoma" w:cs="Tahoma"/>
          <w:color w:val="1D2228"/>
          <w:sz w:val="24"/>
          <w:szCs w:val="24"/>
        </w:rPr>
        <w:t>amplification</w:t>
      </w:r>
      <w:r w:rsidR="00B83149" w:rsidRPr="00B96F82">
        <w:rPr>
          <w:rFonts w:ascii="Tahoma" w:hAnsi="Tahoma" w:cs="Tahoma"/>
          <w:color w:val="1D2228"/>
          <w:sz w:val="24"/>
          <w:szCs w:val="24"/>
        </w:rPr>
        <w:t xml:space="preserve"> through continuing education in research development, methodologies and implementation, research ethics oversight, international and national collaborations and partnerships, implementation assistance and research dissemination.</w:t>
      </w:r>
    </w:p>
    <w:p w:rsidR="004136C8" w:rsidRPr="00B96F82" w:rsidRDefault="004136C8" w:rsidP="004136C8">
      <w:pPr>
        <w:pBdr>
          <w:bottom w:val="single" w:sz="4" w:space="0" w:color="auto"/>
        </w:pBdr>
        <w:shd w:val="clear" w:color="auto" w:fill="D9D9D9" w:themeFill="background1" w:themeFillShade="D9"/>
        <w:rPr>
          <w:rFonts w:ascii="Tahoma" w:hAnsi="Tahoma" w:cs="Tahoma"/>
          <w:b/>
          <w:sz w:val="24"/>
          <w:szCs w:val="24"/>
        </w:rPr>
      </w:pPr>
      <w:r>
        <w:rPr>
          <w:rFonts w:ascii="Tahoma" w:hAnsi="Tahoma" w:cs="Tahoma"/>
          <w:b/>
          <w:sz w:val="24"/>
          <w:szCs w:val="24"/>
        </w:rPr>
        <w:t xml:space="preserve">RESEARCH SKILLS AND </w:t>
      </w:r>
      <w:r w:rsidRPr="00B96F82">
        <w:rPr>
          <w:rFonts w:ascii="Tahoma" w:hAnsi="Tahoma" w:cs="Tahoma"/>
          <w:b/>
          <w:sz w:val="24"/>
          <w:szCs w:val="24"/>
        </w:rPr>
        <w:t xml:space="preserve">KEY COMPETENCES </w:t>
      </w:r>
    </w:p>
    <w:p w:rsidR="004136C8" w:rsidRDefault="000E34C2" w:rsidP="004136C8">
      <w:pPr>
        <w:numPr>
          <w:ilvl w:val="0"/>
          <w:numId w:val="3"/>
        </w:numPr>
        <w:ind w:left="720" w:right="-675"/>
        <w:rPr>
          <w:rFonts w:ascii="Tahoma" w:hAnsi="Tahoma" w:cs="Tahoma"/>
          <w:sz w:val="24"/>
          <w:szCs w:val="24"/>
        </w:rPr>
      </w:pPr>
      <w:r>
        <w:rPr>
          <w:rFonts w:ascii="Tahoma" w:hAnsi="Tahoma" w:cs="Tahoma"/>
          <w:sz w:val="24"/>
          <w:szCs w:val="24"/>
        </w:rPr>
        <w:t xml:space="preserve">Animal model handling </w:t>
      </w:r>
      <w:r w:rsidR="00F07023">
        <w:rPr>
          <w:rFonts w:ascii="Tahoma" w:hAnsi="Tahoma" w:cs="Tahoma"/>
          <w:sz w:val="24"/>
          <w:szCs w:val="24"/>
        </w:rPr>
        <w:t>(feed and medicinal herbs extract, organ extraction and collection of blood samples)</w:t>
      </w:r>
    </w:p>
    <w:p w:rsidR="001134C6" w:rsidRDefault="00F07023" w:rsidP="001134C6">
      <w:pPr>
        <w:numPr>
          <w:ilvl w:val="0"/>
          <w:numId w:val="3"/>
        </w:numPr>
        <w:ind w:left="720" w:right="-675"/>
        <w:rPr>
          <w:rFonts w:ascii="Tahoma" w:hAnsi="Tahoma" w:cs="Tahoma"/>
          <w:sz w:val="24"/>
          <w:szCs w:val="24"/>
        </w:rPr>
      </w:pPr>
      <w:r>
        <w:rPr>
          <w:rFonts w:ascii="Tahoma" w:hAnsi="Tahoma" w:cs="Tahoma"/>
          <w:sz w:val="24"/>
          <w:szCs w:val="24"/>
        </w:rPr>
        <w:t>Gene expression using Polymeras</w:t>
      </w:r>
      <w:r w:rsidR="00C80F2B">
        <w:rPr>
          <w:rFonts w:ascii="Tahoma" w:hAnsi="Tahoma" w:cs="Tahoma"/>
          <w:sz w:val="24"/>
          <w:szCs w:val="24"/>
        </w:rPr>
        <w:t>e Chain Reaction and ELISA</w:t>
      </w:r>
    </w:p>
    <w:p w:rsidR="00C80F2B" w:rsidRDefault="00C80F2B" w:rsidP="001134C6">
      <w:pPr>
        <w:numPr>
          <w:ilvl w:val="0"/>
          <w:numId w:val="3"/>
        </w:numPr>
        <w:ind w:left="720" w:right="-675"/>
        <w:rPr>
          <w:rFonts w:ascii="Tahoma" w:hAnsi="Tahoma" w:cs="Tahoma"/>
          <w:sz w:val="24"/>
          <w:szCs w:val="24"/>
        </w:rPr>
      </w:pPr>
      <w:r>
        <w:rPr>
          <w:rFonts w:ascii="Tahoma" w:hAnsi="Tahoma" w:cs="Tahoma"/>
          <w:sz w:val="24"/>
          <w:szCs w:val="24"/>
        </w:rPr>
        <w:t xml:space="preserve">Clinical application of </w:t>
      </w:r>
      <w:r w:rsidRPr="00C26692">
        <w:rPr>
          <w:rFonts w:ascii="Tahoma" w:hAnsi="Tahoma" w:cs="Tahoma"/>
          <w:i/>
          <w:sz w:val="24"/>
          <w:szCs w:val="24"/>
        </w:rPr>
        <w:t>In vitro</w:t>
      </w:r>
      <w:r>
        <w:rPr>
          <w:rFonts w:ascii="Tahoma" w:hAnsi="Tahoma" w:cs="Tahoma"/>
          <w:sz w:val="24"/>
          <w:szCs w:val="24"/>
        </w:rPr>
        <w:t xml:space="preserve"> fertilization</w:t>
      </w:r>
    </w:p>
    <w:p w:rsidR="00C80F2B" w:rsidRDefault="00C80F2B" w:rsidP="001134C6">
      <w:pPr>
        <w:numPr>
          <w:ilvl w:val="0"/>
          <w:numId w:val="3"/>
        </w:numPr>
        <w:ind w:left="720" w:right="-675"/>
        <w:rPr>
          <w:rFonts w:ascii="Tahoma" w:hAnsi="Tahoma" w:cs="Tahoma"/>
          <w:sz w:val="24"/>
          <w:szCs w:val="24"/>
        </w:rPr>
      </w:pPr>
      <w:r>
        <w:rPr>
          <w:rFonts w:ascii="Tahoma" w:hAnsi="Tahoma" w:cs="Tahoma"/>
          <w:sz w:val="24"/>
          <w:szCs w:val="24"/>
        </w:rPr>
        <w:t>Spectrophotometric analysis for antioxidant assays such as FRAP, DPPH, SOD etc</w:t>
      </w:r>
    </w:p>
    <w:p w:rsidR="00C80F2B" w:rsidRPr="001134C6" w:rsidRDefault="00C80F2B" w:rsidP="001134C6">
      <w:pPr>
        <w:numPr>
          <w:ilvl w:val="0"/>
          <w:numId w:val="3"/>
        </w:numPr>
        <w:ind w:left="720" w:right="-675"/>
        <w:rPr>
          <w:rFonts w:ascii="Tahoma" w:hAnsi="Tahoma" w:cs="Tahoma"/>
          <w:sz w:val="24"/>
          <w:szCs w:val="24"/>
        </w:rPr>
      </w:pPr>
      <w:r>
        <w:rPr>
          <w:rFonts w:ascii="Tahoma" w:hAnsi="Tahoma" w:cs="Tahoma"/>
          <w:sz w:val="24"/>
          <w:szCs w:val="24"/>
        </w:rPr>
        <w:t>Data analysis</w:t>
      </w:r>
    </w:p>
    <w:p w:rsidR="004136C8" w:rsidRPr="00B96F82" w:rsidRDefault="004136C8" w:rsidP="004136C8">
      <w:pPr>
        <w:numPr>
          <w:ilvl w:val="0"/>
          <w:numId w:val="3"/>
        </w:numPr>
        <w:ind w:left="720" w:right="-675"/>
        <w:rPr>
          <w:rFonts w:ascii="Tahoma" w:hAnsi="Tahoma" w:cs="Tahoma"/>
          <w:sz w:val="24"/>
          <w:szCs w:val="24"/>
        </w:rPr>
      </w:pPr>
      <w:r w:rsidRPr="00B96F82">
        <w:rPr>
          <w:rFonts w:ascii="Tahoma" w:hAnsi="Tahoma" w:cs="Tahoma"/>
          <w:sz w:val="24"/>
          <w:szCs w:val="24"/>
        </w:rPr>
        <w:t>Ability to adapt to different work environments,</w:t>
      </w:r>
    </w:p>
    <w:p w:rsidR="004136C8" w:rsidRPr="00B96F82" w:rsidRDefault="004136C8" w:rsidP="004136C8">
      <w:pPr>
        <w:numPr>
          <w:ilvl w:val="0"/>
          <w:numId w:val="3"/>
        </w:numPr>
        <w:ind w:left="720"/>
        <w:rPr>
          <w:rFonts w:ascii="Tahoma" w:hAnsi="Tahoma" w:cs="Tahoma"/>
          <w:sz w:val="24"/>
          <w:szCs w:val="24"/>
        </w:rPr>
      </w:pPr>
      <w:r w:rsidRPr="00B96F82">
        <w:rPr>
          <w:rFonts w:ascii="Tahoma" w:hAnsi="Tahoma" w:cs="Tahoma"/>
          <w:sz w:val="24"/>
          <w:szCs w:val="24"/>
        </w:rPr>
        <w:t>Ability to work under minimum supervision,</w:t>
      </w:r>
    </w:p>
    <w:p w:rsidR="004136C8" w:rsidRPr="00B96F82" w:rsidRDefault="004136C8" w:rsidP="004136C8">
      <w:pPr>
        <w:numPr>
          <w:ilvl w:val="0"/>
          <w:numId w:val="3"/>
        </w:numPr>
        <w:ind w:left="720"/>
        <w:rPr>
          <w:rFonts w:ascii="Tahoma" w:hAnsi="Tahoma" w:cs="Tahoma"/>
          <w:sz w:val="24"/>
          <w:szCs w:val="24"/>
        </w:rPr>
      </w:pPr>
      <w:r w:rsidRPr="00B96F82">
        <w:rPr>
          <w:rFonts w:ascii="Tahoma" w:hAnsi="Tahoma" w:cs="Tahoma"/>
          <w:sz w:val="24"/>
          <w:szCs w:val="24"/>
        </w:rPr>
        <w:t>Team</w:t>
      </w:r>
      <w:r>
        <w:rPr>
          <w:rFonts w:ascii="Tahoma" w:hAnsi="Tahoma" w:cs="Tahoma"/>
          <w:sz w:val="24"/>
          <w:szCs w:val="24"/>
        </w:rPr>
        <w:t>-</w:t>
      </w:r>
      <w:r w:rsidRPr="00B96F82">
        <w:rPr>
          <w:rFonts w:ascii="Tahoma" w:hAnsi="Tahoma" w:cs="Tahoma"/>
          <w:sz w:val="24"/>
          <w:szCs w:val="24"/>
        </w:rPr>
        <w:t>work abilities and management skills,</w:t>
      </w:r>
    </w:p>
    <w:p w:rsidR="004136C8" w:rsidRPr="00B96F82" w:rsidRDefault="004136C8" w:rsidP="004136C8">
      <w:pPr>
        <w:numPr>
          <w:ilvl w:val="0"/>
          <w:numId w:val="3"/>
        </w:numPr>
        <w:ind w:left="720"/>
        <w:rPr>
          <w:rFonts w:ascii="Tahoma" w:hAnsi="Tahoma" w:cs="Tahoma"/>
          <w:sz w:val="24"/>
          <w:szCs w:val="24"/>
        </w:rPr>
      </w:pPr>
      <w:r w:rsidRPr="00B96F82">
        <w:rPr>
          <w:rFonts w:ascii="Tahoma" w:hAnsi="Tahoma" w:cs="Tahoma"/>
          <w:sz w:val="24"/>
          <w:szCs w:val="24"/>
        </w:rPr>
        <w:t>Proficiency in computer usage and</w:t>
      </w:r>
      <w:r w:rsidR="008727C3">
        <w:rPr>
          <w:rFonts w:ascii="Tahoma" w:hAnsi="Tahoma" w:cs="Tahoma"/>
          <w:sz w:val="24"/>
          <w:szCs w:val="24"/>
        </w:rPr>
        <w:t xml:space="preserve"> </w:t>
      </w:r>
      <w:r w:rsidRPr="00B96F82">
        <w:rPr>
          <w:rFonts w:ascii="Tahoma" w:hAnsi="Tahoma" w:cs="Tahoma"/>
          <w:sz w:val="24"/>
          <w:szCs w:val="24"/>
        </w:rPr>
        <w:t>internet application,</w:t>
      </w:r>
    </w:p>
    <w:p w:rsidR="004136C8" w:rsidRPr="00B96F82" w:rsidRDefault="004136C8" w:rsidP="004136C8">
      <w:pPr>
        <w:numPr>
          <w:ilvl w:val="0"/>
          <w:numId w:val="3"/>
        </w:numPr>
        <w:ind w:left="720"/>
        <w:rPr>
          <w:rFonts w:ascii="Tahoma" w:hAnsi="Tahoma" w:cs="Tahoma"/>
          <w:sz w:val="24"/>
          <w:szCs w:val="24"/>
        </w:rPr>
      </w:pPr>
      <w:r w:rsidRPr="00B96F82">
        <w:rPr>
          <w:rFonts w:ascii="Tahoma" w:hAnsi="Tahoma" w:cs="Tahoma"/>
          <w:sz w:val="24"/>
          <w:szCs w:val="24"/>
        </w:rPr>
        <w:t>Ability to work under pressure and with good speed.</w:t>
      </w:r>
    </w:p>
    <w:p w:rsidR="004136C8" w:rsidRDefault="004136C8" w:rsidP="004136C8">
      <w:pPr>
        <w:spacing w:after="240"/>
        <w:jc w:val="both"/>
        <w:rPr>
          <w:rFonts w:ascii="Tahoma" w:hAnsi="Tahoma" w:cs="Tahoma"/>
          <w:b/>
          <w:color w:val="1D2228"/>
          <w:sz w:val="24"/>
          <w:szCs w:val="24"/>
          <w:u w:val="single"/>
        </w:rPr>
      </w:pPr>
      <w:r w:rsidRPr="00E02936">
        <w:rPr>
          <w:rFonts w:ascii="Tahoma" w:hAnsi="Tahoma" w:cs="Tahoma"/>
          <w:b/>
          <w:color w:val="1D2228"/>
          <w:sz w:val="24"/>
          <w:szCs w:val="24"/>
          <w:u w:val="single"/>
        </w:rPr>
        <w:t>RESEARCH INTEREST</w:t>
      </w:r>
    </w:p>
    <w:p w:rsidR="001A2F02" w:rsidRDefault="001A2F02" w:rsidP="001A2F02">
      <w:pPr>
        <w:jc w:val="both"/>
        <w:rPr>
          <w:rFonts w:ascii="Times New Roman" w:hAnsi="Times New Roman" w:cs="Times New Roman"/>
          <w:sz w:val="24"/>
          <w:szCs w:val="24"/>
        </w:rPr>
      </w:pPr>
      <w:r>
        <w:rPr>
          <w:rFonts w:ascii="Times New Roman" w:hAnsi="Times New Roman" w:cs="Times New Roman"/>
          <w:sz w:val="24"/>
          <w:szCs w:val="24"/>
        </w:rPr>
        <w:t xml:space="preserve">Using molecular bioscience and biotechnology as a golden tool in inventing new approaches for vaccine and drug development from </w:t>
      </w:r>
      <w:r w:rsidR="008160C0">
        <w:rPr>
          <w:rFonts w:ascii="Times New Roman" w:hAnsi="Times New Roman" w:cs="Times New Roman"/>
          <w:sz w:val="24"/>
          <w:szCs w:val="24"/>
        </w:rPr>
        <w:t xml:space="preserve">medicinal </w:t>
      </w:r>
      <w:r>
        <w:rPr>
          <w:rFonts w:ascii="Times New Roman" w:hAnsi="Times New Roman" w:cs="Times New Roman"/>
          <w:sz w:val="24"/>
          <w:szCs w:val="24"/>
        </w:rPr>
        <w:t xml:space="preserve">transgenic plants which have active compounds against cancer. It will </w:t>
      </w:r>
      <w:r>
        <w:rPr>
          <w:rFonts w:ascii="Times New Roman" w:hAnsi="Times New Roman" w:cs="Times New Roman"/>
          <w:sz w:val="24"/>
          <w:szCs w:val="24"/>
        </w:rPr>
        <w:lastRenderedPageBreak/>
        <w:t xml:space="preserve">involve the modification of </w:t>
      </w:r>
      <w:r w:rsidR="00A315CB">
        <w:rPr>
          <w:rFonts w:ascii="Times New Roman" w:hAnsi="Times New Roman" w:cs="Times New Roman"/>
          <w:sz w:val="24"/>
          <w:szCs w:val="24"/>
        </w:rPr>
        <w:t xml:space="preserve">medicinal transgenic </w:t>
      </w:r>
      <w:r>
        <w:rPr>
          <w:rFonts w:ascii="Times New Roman" w:hAnsi="Times New Roman" w:cs="Times New Roman"/>
          <w:sz w:val="24"/>
          <w:szCs w:val="24"/>
        </w:rPr>
        <w:t xml:space="preserve">plants with important traits to increase the nutritional quality of foods, which can improve diet-related health conditions. Modified </w:t>
      </w:r>
      <w:r w:rsidR="008160C0">
        <w:rPr>
          <w:rFonts w:ascii="Times New Roman" w:hAnsi="Times New Roman" w:cs="Times New Roman"/>
          <w:sz w:val="24"/>
          <w:szCs w:val="24"/>
        </w:rPr>
        <w:t xml:space="preserve">medicinal </w:t>
      </w:r>
      <w:r>
        <w:rPr>
          <w:rFonts w:ascii="Times New Roman" w:hAnsi="Times New Roman" w:cs="Times New Roman"/>
          <w:sz w:val="24"/>
          <w:szCs w:val="24"/>
        </w:rPr>
        <w:t xml:space="preserve">transgenic plants will enhance crop yields, harvesting and increase marketable and presentable crops of improved nutritive value. Such innovations will allow for easier access, cheaper production of vaccines and drugs and an alternative way to generate income thus, reducing the mortality rate caused by diet-related cancers </w:t>
      </w:r>
      <w:r w:rsidR="00095DCF">
        <w:rPr>
          <w:rFonts w:ascii="Times New Roman" w:hAnsi="Times New Roman" w:cs="Times New Roman"/>
          <w:sz w:val="24"/>
          <w:szCs w:val="24"/>
        </w:rPr>
        <w:t xml:space="preserve">and improving standard of living </w:t>
      </w:r>
      <w:r>
        <w:rPr>
          <w:rFonts w:ascii="Times New Roman" w:hAnsi="Times New Roman" w:cs="Times New Roman"/>
          <w:sz w:val="24"/>
          <w:szCs w:val="24"/>
        </w:rPr>
        <w:t xml:space="preserve">globally, nationally and locally. </w:t>
      </w:r>
    </w:p>
    <w:p w:rsidR="001A2F02" w:rsidRDefault="001A2F02" w:rsidP="004136C8">
      <w:pPr>
        <w:spacing w:after="240"/>
        <w:jc w:val="both"/>
        <w:rPr>
          <w:rFonts w:ascii="Tahoma" w:hAnsi="Tahoma" w:cs="Tahoma"/>
          <w:b/>
          <w:color w:val="1D2228"/>
          <w:sz w:val="24"/>
          <w:szCs w:val="24"/>
          <w:u w:val="single"/>
        </w:rPr>
      </w:pPr>
    </w:p>
    <w:p w:rsidR="000B7A55" w:rsidRPr="00B96F82" w:rsidRDefault="000B7A55" w:rsidP="00D43E03">
      <w:pPr>
        <w:pBdr>
          <w:bottom w:val="single" w:sz="8" w:space="1" w:color="auto"/>
        </w:pBdr>
        <w:shd w:val="clear" w:color="auto" w:fill="D9D9D9" w:themeFill="background1" w:themeFillShade="D9"/>
        <w:spacing w:after="0"/>
        <w:rPr>
          <w:rFonts w:ascii="Tahoma" w:hAnsi="Tahoma" w:cs="Tahoma"/>
          <w:sz w:val="24"/>
          <w:szCs w:val="24"/>
        </w:rPr>
      </w:pPr>
      <w:r w:rsidRPr="00B96F82">
        <w:rPr>
          <w:rFonts w:ascii="Tahoma" w:hAnsi="Tahoma" w:cs="Tahoma"/>
          <w:b/>
          <w:sz w:val="24"/>
          <w:szCs w:val="24"/>
        </w:rPr>
        <w:t>EDUCATIONAL QUALIFICATIONS OBTAINED WITH DATES</w:t>
      </w:r>
    </w:p>
    <w:p w:rsidR="00F90B89" w:rsidRPr="00B96F82" w:rsidRDefault="00F90B89" w:rsidP="00F90B89">
      <w:pPr>
        <w:pStyle w:val="ListParagraph"/>
        <w:numPr>
          <w:ilvl w:val="0"/>
          <w:numId w:val="4"/>
        </w:numPr>
        <w:spacing w:after="120" w:line="360" w:lineRule="auto"/>
        <w:rPr>
          <w:rFonts w:ascii="Tahoma" w:hAnsi="Tahoma" w:cs="Tahoma"/>
          <w:b/>
          <w:sz w:val="24"/>
          <w:szCs w:val="24"/>
        </w:rPr>
      </w:pPr>
      <w:r w:rsidRPr="00B96F82">
        <w:rPr>
          <w:rFonts w:ascii="Tahoma" w:hAnsi="Tahoma" w:cs="Tahoma"/>
          <w:b/>
          <w:sz w:val="24"/>
          <w:szCs w:val="24"/>
        </w:rPr>
        <w:t xml:space="preserve">B.Sc. Biochemistry  </w:t>
      </w:r>
      <w:r w:rsidR="00E95FD4">
        <w:rPr>
          <w:rFonts w:ascii="Tahoma" w:hAnsi="Tahoma" w:cs="Tahoma"/>
          <w:b/>
          <w:sz w:val="24"/>
          <w:szCs w:val="24"/>
        </w:rPr>
        <w:t xml:space="preserve">(First Class </w:t>
      </w:r>
      <w:r w:rsidR="008160C0">
        <w:rPr>
          <w:rFonts w:ascii="Tahoma" w:hAnsi="Tahoma" w:cs="Tahoma"/>
          <w:b/>
          <w:sz w:val="24"/>
          <w:szCs w:val="24"/>
        </w:rPr>
        <w:t>Honors</w:t>
      </w:r>
      <w:r w:rsidR="00E95FD4">
        <w:rPr>
          <w:rFonts w:ascii="Tahoma" w:hAnsi="Tahoma" w:cs="Tahoma"/>
          <w:b/>
          <w:sz w:val="24"/>
          <w:szCs w:val="24"/>
        </w:rPr>
        <w:t>)</w:t>
      </w:r>
    </w:p>
    <w:p w:rsidR="00BF3971" w:rsidRPr="00B96F82" w:rsidRDefault="0091645E" w:rsidP="00F90B89">
      <w:pPr>
        <w:pStyle w:val="ListParagraph"/>
        <w:spacing w:after="120" w:line="360" w:lineRule="auto"/>
        <w:rPr>
          <w:rFonts w:ascii="Tahoma" w:hAnsi="Tahoma" w:cs="Tahoma"/>
          <w:sz w:val="24"/>
          <w:szCs w:val="24"/>
        </w:rPr>
      </w:pPr>
      <w:r w:rsidRPr="00B96F82">
        <w:rPr>
          <w:rFonts w:ascii="Tahoma" w:hAnsi="Tahoma" w:cs="Tahoma"/>
          <w:sz w:val="24"/>
          <w:szCs w:val="24"/>
        </w:rPr>
        <w:t>University of Medical Sciences, Ondo</w:t>
      </w:r>
      <w:r w:rsidR="00BF3971" w:rsidRPr="00B96F82">
        <w:rPr>
          <w:rFonts w:ascii="Tahoma" w:hAnsi="Tahoma" w:cs="Tahoma"/>
          <w:sz w:val="24"/>
          <w:szCs w:val="24"/>
        </w:rPr>
        <w:t xml:space="preserve"> State, </w:t>
      </w:r>
      <w:r w:rsidR="00FD53C4" w:rsidRPr="00B96F82">
        <w:rPr>
          <w:rFonts w:ascii="Tahoma" w:hAnsi="Tahoma" w:cs="Tahoma"/>
          <w:sz w:val="24"/>
          <w:szCs w:val="24"/>
        </w:rPr>
        <w:t>Nigeria.</w:t>
      </w:r>
      <w:r w:rsidR="00FD53C4" w:rsidRPr="00B96F82">
        <w:rPr>
          <w:rFonts w:ascii="Tahoma" w:hAnsi="Tahoma" w:cs="Tahoma"/>
          <w:sz w:val="24"/>
          <w:szCs w:val="24"/>
        </w:rPr>
        <w:tab/>
      </w:r>
      <w:r w:rsidR="00FD53C4" w:rsidRPr="00B96F82">
        <w:rPr>
          <w:rFonts w:ascii="Tahoma" w:hAnsi="Tahoma" w:cs="Tahoma"/>
          <w:sz w:val="24"/>
          <w:szCs w:val="24"/>
        </w:rPr>
        <w:tab/>
      </w:r>
      <w:r w:rsidR="00FD53C4" w:rsidRPr="00B96F82">
        <w:rPr>
          <w:rFonts w:ascii="Tahoma" w:hAnsi="Tahoma" w:cs="Tahoma"/>
          <w:sz w:val="24"/>
          <w:szCs w:val="24"/>
        </w:rPr>
        <w:tab/>
      </w:r>
      <w:r w:rsidR="00FD53C4" w:rsidRPr="00B96F82">
        <w:rPr>
          <w:rFonts w:ascii="Tahoma" w:hAnsi="Tahoma" w:cs="Tahoma"/>
          <w:sz w:val="24"/>
          <w:szCs w:val="24"/>
        </w:rPr>
        <w:tab/>
      </w:r>
      <w:r w:rsidR="00A55308" w:rsidRPr="00B96F82">
        <w:rPr>
          <w:rFonts w:ascii="Tahoma" w:hAnsi="Tahoma" w:cs="Tahoma"/>
          <w:sz w:val="24"/>
          <w:szCs w:val="24"/>
        </w:rPr>
        <w:t>2019</w:t>
      </w:r>
    </w:p>
    <w:p w:rsidR="00F90B89" w:rsidRPr="00B96F82" w:rsidRDefault="00F90B89" w:rsidP="00F90B89">
      <w:pPr>
        <w:pStyle w:val="ListParagraph"/>
        <w:numPr>
          <w:ilvl w:val="0"/>
          <w:numId w:val="4"/>
        </w:numPr>
        <w:spacing w:after="120" w:line="360" w:lineRule="auto"/>
        <w:rPr>
          <w:rFonts w:ascii="Tahoma" w:hAnsi="Tahoma" w:cs="Tahoma"/>
          <w:b/>
          <w:sz w:val="24"/>
          <w:szCs w:val="24"/>
        </w:rPr>
      </w:pPr>
      <w:r w:rsidRPr="00B96F82">
        <w:rPr>
          <w:rFonts w:ascii="Tahoma" w:hAnsi="Tahoma" w:cs="Tahoma"/>
          <w:b/>
          <w:sz w:val="24"/>
          <w:szCs w:val="24"/>
        </w:rPr>
        <w:t>Senior School Certificate Examination</w:t>
      </w:r>
    </w:p>
    <w:p w:rsidR="00BF3971" w:rsidRPr="00B96F82" w:rsidRDefault="0091645E" w:rsidP="00F90B89">
      <w:pPr>
        <w:pStyle w:val="ListParagraph"/>
        <w:spacing w:after="120" w:line="360" w:lineRule="auto"/>
        <w:rPr>
          <w:rFonts w:ascii="Tahoma" w:hAnsi="Tahoma" w:cs="Tahoma"/>
          <w:sz w:val="24"/>
          <w:szCs w:val="24"/>
        </w:rPr>
      </w:pPr>
      <w:r w:rsidRPr="00B96F82">
        <w:rPr>
          <w:rFonts w:ascii="Tahoma" w:hAnsi="Tahoma" w:cs="Tahoma"/>
          <w:sz w:val="24"/>
          <w:szCs w:val="24"/>
        </w:rPr>
        <w:t>St</w:t>
      </w:r>
      <w:r w:rsidR="00E95FD4">
        <w:rPr>
          <w:rFonts w:ascii="Tahoma" w:hAnsi="Tahoma" w:cs="Tahoma"/>
          <w:sz w:val="24"/>
          <w:szCs w:val="24"/>
        </w:rPr>
        <w:t xml:space="preserve"> </w:t>
      </w:r>
      <w:r w:rsidRPr="00B96F82">
        <w:rPr>
          <w:rFonts w:ascii="Tahoma" w:hAnsi="Tahoma" w:cs="Tahoma"/>
          <w:sz w:val="24"/>
          <w:szCs w:val="24"/>
        </w:rPr>
        <w:t>Louis</w:t>
      </w:r>
      <w:r w:rsidR="00E95FD4">
        <w:rPr>
          <w:rFonts w:ascii="Tahoma" w:hAnsi="Tahoma" w:cs="Tahoma"/>
          <w:sz w:val="24"/>
          <w:szCs w:val="24"/>
        </w:rPr>
        <w:t xml:space="preserve"> Girls Gramma</w:t>
      </w:r>
      <w:r w:rsidRPr="00B96F82">
        <w:rPr>
          <w:rFonts w:ascii="Tahoma" w:hAnsi="Tahoma" w:cs="Tahoma"/>
          <w:sz w:val="24"/>
          <w:szCs w:val="24"/>
        </w:rPr>
        <w:t>r School</w:t>
      </w:r>
      <w:r w:rsidR="00BF3971" w:rsidRPr="00B96F82">
        <w:rPr>
          <w:rFonts w:ascii="Tahoma" w:hAnsi="Tahoma" w:cs="Tahoma"/>
          <w:sz w:val="24"/>
          <w:szCs w:val="24"/>
        </w:rPr>
        <w:t>, Akure</w:t>
      </w:r>
      <w:r w:rsidR="00B96F82">
        <w:rPr>
          <w:rFonts w:ascii="Tahoma" w:hAnsi="Tahoma" w:cs="Tahoma"/>
          <w:sz w:val="24"/>
          <w:szCs w:val="24"/>
        </w:rPr>
        <w:t>, Ondo State, Nigeria.</w:t>
      </w:r>
      <w:r w:rsidR="00B96F82">
        <w:rPr>
          <w:rFonts w:ascii="Tahoma" w:hAnsi="Tahoma" w:cs="Tahoma"/>
          <w:sz w:val="24"/>
          <w:szCs w:val="24"/>
        </w:rPr>
        <w:tab/>
      </w:r>
      <w:r w:rsidR="00B96F82">
        <w:rPr>
          <w:rFonts w:ascii="Tahoma" w:hAnsi="Tahoma" w:cs="Tahoma"/>
          <w:sz w:val="24"/>
          <w:szCs w:val="24"/>
        </w:rPr>
        <w:tab/>
      </w:r>
      <w:r w:rsidR="00B96F82">
        <w:rPr>
          <w:rFonts w:ascii="Tahoma" w:hAnsi="Tahoma" w:cs="Tahoma"/>
          <w:sz w:val="24"/>
          <w:szCs w:val="24"/>
        </w:rPr>
        <w:tab/>
      </w:r>
      <w:r w:rsidR="004B031C" w:rsidRPr="00B96F82">
        <w:rPr>
          <w:rFonts w:ascii="Tahoma" w:hAnsi="Tahoma" w:cs="Tahoma"/>
          <w:sz w:val="24"/>
          <w:szCs w:val="24"/>
        </w:rPr>
        <w:t>2014</w:t>
      </w:r>
    </w:p>
    <w:p w:rsidR="006A05CD" w:rsidRPr="00B96F82" w:rsidRDefault="006A05CD" w:rsidP="006A05CD">
      <w:pPr>
        <w:pBdr>
          <w:bottom w:val="single" w:sz="8" w:space="1" w:color="auto"/>
        </w:pBdr>
        <w:shd w:val="clear" w:color="auto" w:fill="D9D9D9" w:themeFill="background1" w:themeFillShade="D9"/>
        <w:rPr>
          <w:rFonts w:ascii="Tahoma" w:hAnsi="Tahoma" w:cs="Tahoma"/>
          <w:sz w:val="24"/>
          <w:szCs w:val="24"/>
        </w:rPr>
      </w:pPr>
      <w:r w:rsidRPr="00B96F82">
        <w:rPr>
          <w:rFonts w:ascii="Tahoma" w:hAnsi="Tahoma" w:cs="Tahoma"/>
          <w:b/>
          <w:sz w:val="24"/>
          <w:szCs w:val="24"/>
        </w:rPr>
        <w:t xml:space="preserve">OTHER CERTIFICATES </w:t>
      </w:r>
      <w:r w:rsidR="0052722E">
        <w:rPr>
          <w:rFonts w:ascii="Tahoma" w:hAnsi="Tahoma" w:cs="Tahoma"/>
          <w:b/>
          <w:sz w:val="24"/>
          <w:szCs w:val="24"/>
        </w:rPr>
        <w:t xml:space="preserve">&amp; AWARDS </w:t>
      </w:r>
      <w:r w:rsidRPr="00B96F82">
        <w:rPr>
          <w:rFonts w:ascii="Tahoma" w:hAnsi="Tahoma" w:cs="Tahoma"/>
          <w:b/>
          <w:sz w:val="24"/>
          <w:szCs w:val="24"/>
        </w:rPr>
        <w:t>OBTAINED WITH DATES</w:t>
      </w:r>
    </w:p>
    <w:p w:rsidR="006A05CD" w:rsidRPr="00B96F82" w:rsidRDefault="006A05CD" w:rsidP="006A05CD">
      <w:pPr>
        <w:pStyle w:val="ListParagraph"/>
        <w:numPr>
          <w:ilvl w:val="0"/>
          <w:numId w:val="4"/>
        </w:numPr>
        <w:spacing w:after="120" w:line="360" w:lineRule="auto"/>
        <w:rPr>
          <w:rFonts w:ascii="Tahoma" w:hAnsi="Tahoma" w:cs="Tahoma"/>
          <w:sz w:val="24"/>
          <w:szCs w:val="24"/>
        </w:rPr>
      </w:pPr>
      <w:r w:rsidRPr="00B96F82">
        <w:rPr>
          <w:rFonts w:ascii="Tahoma" w:hAnsi="Tahoma" w:cs="Tahoma"/>
          <w:sz w:val="24"/>
          <w:szCs w:val="24"/>
        </w:rPr>
        <w:t>National Yo</w:t>
      </w:r>
      <w:r w:rsidR="00B96F82">
        <w:rPr>
          <w:rFonts w:ascii="Tahoma" w:hAnsi="Tahoma" w:cs="Tahoma"/>
          <w:sz w:val="24"/>
          <w:szCs w:val="24"/>
        </w:rPr>
        <w:t>uth Service Corps (NYSC)</w:t>
      </w:r>
      <w:r w:rsidR="00B96F82">
        <w:rPr>
          <w:rFonts w:ascii="Tahoma" w:hAnsi="Tahoma" w:cs="Tahoma"/>
          <w:sz w:val="24"/>
          <w:szCs w:val="24"/>
        </w:rPr>
        <w:tab/>
      </w:r>
      <w:r w:rsidR="00B96F82">
        <w:rPr>
          <w:rFonts w:ascii="Tahoma" w:hAnsi="Tahoma" w:cs="Tahoma"/>
          <w:sz w:val="24"/>
          <w:szCs w:val="24"/>
        </w:rPr>
        <w:tab/>
      </w:r>
      <w:r w:rsidR="00B96F82">
        <w:rPr>
          <w:rFonts w:ascii="Tahoma" w:hAnsi="Tahoma" w:cs="Tahoma"/>
          <w:sz w:val="24"/>
          <w:szCs w:val="24"/>
        </w:rPr>
        <w:tab/>
      </w:r>
      <w:r w:rsidR="00B96F82">
        <w:rPr>
          <w:rFonts w:ascii="Tahoma" w:hAnsi="Tahoma" w:cs="Tahoma"/>
          <w:sz w:val="24"/>
          <w:szCs w:val="24"/>
        </w:rPr>
        <w:tab/>
      </w:r>
      <w:r w:rsidR="00B96F82">
        <w:rPr>
          <w:rFonts w:ascii="Tahoma" w:hAnsi="Tahoma" w:cs="Tahoma"/>
          <w:sz w:val="24"/>
          <w:szCs w:val="24"/>
        </w:rPr>
        <w:tab/>
      </w:r>
      <w:r w:rsidR="00B96F82">
        <w:rPr>
          <w:rFonts w:ascii="Tahoma" w:hAnsi="Tahoma" w:cs="Tahoma"/>
          <w:sz w:val="24"/>
          <w:szCs w:val="24"/>
        </w:rPr>
        <w:tab/>
      </w:r>
      <w:r w:rsidR="00603B76" w:rsidRPr="00B96F82">
        <w:rPr>
          <w:rFonts w:ascii="Tahoma" w:hAnsi="Tahoma" w:cs="Tahoma"/>
          <w:sz w:val="24"/>
          <w:szCs w:val="24"/>
        </w:rPr>
        <w:t>2021</w:t>
      </w:r>
    </w:p>
    <w:p w:rsidR="006A05CD" w:rsidRDefault="006A05CD" w:rsidP="00BF4F0A">
      <w:pPr>
        <w:pStyle w:val="ListParagraph"/>
        <w:spacing w:after="120" w:line="360" w:lineRule="auto"/>
        <w:rPr>
          <w:rFonts w:ascii="Tahoma" w:hAnsi="Tahoma" w:cs="Tahoma"/>
          <w:sz w:val="24"/>
          <w:szCs w:val="24"/>
        </w:rPr>
      </w:pPr>
      <w:r w:rsidRPr="00B96F82">
        <w:rPr>
          <w:rFonts w:ascii="Tahoma" w:hAnsi="Tahoma" w:cs="Tahoma"/>
          <w:sz w:val="24"/>
          <w:szCs w:val="24"/>
        </w:rPr>
        <w:t>Discharge Certificate.</w:t>
      </w:r>
    </w:p>
    <w:p w:rsidR="0052722E" w:rsidRPr="0052722E" w:rsidRDefault="0052722E" w:rsidP="0052722E">
      <w:pPr>
        <w:pStyle w:val="ListParagraph"/>
        <w:numPr>
          <w:ilvl w:val="0"/>
          <w:numId w:val="6"/>
        </w:numPr>
        <w:spacing w:after="120" w:line="360" w:lineRule="auto"/>
        <w:rPr>
          <w:rFonts w:ascii="Tahoma" w:hAnsi="Tahoma" w:cs="Tahoma"/>
          <w:sz w:val="24"/>
          <w:szCs w:val="24"/>
        </w:rPr>
      </w:pPr>
      <w:r w:rsidRPr="0052722E">
        <w:rPr>
          <w:rFonts w:ascii="Tahoma" w:hAnsi="Tahoma" w:cs="Tahoma"/>
          <w:sz w:val="24"/>
          <w:szCs w:val="24"/>
        </w:rPr>
        <w:t>Best graduating student, Department of Biochemistry, UNIMED</w:t>
      </w:r>
      <w:r w:rsidRPr="0052722E">
        <w:rPr>
          <w:rFonts w:ascii="Tahoma" w:hAnsi="Tahoma" w:cs="Tahoma"/>
          <w:sz w:val="24"/>
          <w:szCs w:val="24"/>
        </w:rPr>
        <w:tab/>
      </w:r>
      <w:r w:rsidRPr="0052722E">
        <w:rPr>
          <w:rFonts w:ascii="Tahoma" w:hAnsi="Tahoma" w:cs="Tahoma"/>
          <w:sz w:val="24"/>
          <w:szCs w:val="24"/>
        </w:rPr>
        <w:tab/>
        <w:t>2019</w:t>
      </w:r>
    </w:p>
    <w:p w:rsidR="0052722E" w:rsidRPr="0052722E" w:rsidRDefault="0052722E" w:rsidP="0052722E">
      <w:pPr>
        <w:pStyle w:val="ListParagraph"/>
        <w:numPr>
          <w:ilvl w:val="0"/>
          <w:numId w:val="6"/>
        </w:numPr>
        <w:spacing w:after="120" w:line="360" w:lineRule="auto"/>
        <w:rPr>
          <w:rFonts w:ascii="Tahoma" w:hAnsi="Tahoma" w:cs="Tahoma"/>
          <w:sz w:val="24"/>
          <w:szCs w:val="24"/>
        </w:rPr>
      </w:pPr>
      <w:r w:rsidRPr="0052722E">
        <w:rPr>
          <w:rFonts w:ascii="Tahoma" w:hAnsi="Tahoma" w:cs="Tahoma"/>
          <w:sz w:val="24"/>
          <w:szCs w:val="24"/>
        </w:rPr>
        <w:t>Overall best graduating student, UNIMED</w:t>
      </w:r>
      <w:r w:rsidRPr="0052722E">
        <w:rPr>
          <w:rFonts w:ascii="Tahoma" w:hAnsi="Tahoma" w:cs="Tahoma"/>
          <w:sz w:val="24"/>
          <w:szCs w:val="24"/>
        </w:rPr>
        <w:tab/>
      </w:r>
      <w:r w:rsidRPr="0052722E">
        <w:rPr>
          <w:rFonts w:ascii="Tahoma" w:hAnsi="Tahoma" w:cs="Tahoma"/>
          <w:sz w:val="24"/>
          <w:szCs w:val="24"/>
        </w:rPr>
        <w:tab/>
      </w:r>
      <w:r w:rsidRPr="0052722E">
        <w:rPr>
          <w:rFonts w:ascii="Tahoma" w:hAnsi="Tahoma" w:cs="Tahoma"/>
          <w:sz w:val="24"/>
          <w:szCs w:val="24"/>
        </w:rPr>
        <w:tab/>
      </w:r>
      <w:r w:rsidRPr="0052722E">
        <w:rPr>
          <w:rFonts w:ascii="Tahoma" w:hAnsi="Tahoma" w:cs="Tahoma"/>
          <w:sz w:val="24"/>
          <w:szCs w:val="24"/>
        </w:rPr>
        <w:tab/>
      </w:r>
      <w:r w:rsidRPr="0052722E">
        <w:rPr>
          <w:rFonts w:ascii="Tahoma" w:hAnsi="Tahoma" w:cs="Tahoma"/>
          <w:sz w:val="24"/>
          <w:szCs w:val="24"/>
        </w:rPr>
        <w:tab/>
        <w:t>2019</w:t>
      </w:r>
    </w:p>
    <w:p w:rsidR="0052722E" w:rsidRPr="0052722E" w:rsidRDefault="0052722E" w:rsidP="0052722E">
      <w:pPr>
        <w:pStyle w:val="ListParagraph"/>
        <w:numPr>
          <w:ilvl w:val="0"/>
          <w:numId w:val="6"/>
        </w:numPr>
        <w:spacing w:after="120" w:line="360" w:lineRule="auto"/>
        <w:rPr>
          <w:rFonts w:ascii="Tahoma" w:hAnsi="Tahoma" w:cs="Tahoma"/>
          <w:sz w:val="24"/>
          <w:szCs w:val="24"/>
        </w:rPr>
      </w:pPr>
      <w:r w:rsidRPr="0052722E">
        <w:rPr>
          <w:rFonts w:ascii="Tahoma" w:hAnsi="Tahoma" w:cs="Tahoma"/>
          <w:sz w:val="24"/>
          <w:szCs w:val="24"/>
        </w:rPr>
        <w:t>Overall</w:t>
      </w:r>
      <w:r w:rsidR="004136C8">
        <w:rPr>
          <w:rFonts w:ascii="Tahoma" w:hAnsi="Tahoma" w:cs="Tahoma"/>
          <w:sz w:val="24"/>
          <w:szCs w:val="24"/>
        </w:rPr>
        <w:t xml:space="preserve"> </w:t>
      </w:r>
      <w:r w:rsidRPr="0052722E">
        <w:rPr>
          <w:rFonts w:ascii="Tahoma" w:hAnsi="Tahoma" w:cs="Tahoma"/>
          <w:sz w:val="24"/>
          <w:szCs w:val="24"/>
        </w:rPr>
        <w:t>best femal</w:t>
      </w:r>
      <w:r>
        <w:rPr>
          <w:rFonts w:ascii="Tahoma" w:hAnsi="Tahoma" w:cs="Tahoma"/>
          <w:sz w:val="24"/>
          <w:szCs w:val="24"/>
        </w:rPr>
        <w:t>e</w:t>
      </w:r>
      <w:r w:rsidRPr="0052722E">
        <w:rPr>
          <w:rFonts w:ascii="Tahoma" w:hAnsi="Tahoma" w:cs="Tahoma"/>
          <w:sz w:val="24"/>
          <w:szCs w:val="24"/>
        </w:rPr>
        <w:t xml:space="preserve"> graduating student</w:t>
      </w:r>
      <w:r w:rsidRPr="0052722E">
        <w:rPr>
          <w:rFonts w:ascii="Tahoma" w:hAnsi="Tahoma" w:cs="Tahoma"/>
          <w:sz w:val="24"/>
          <w:szCs w:val="24"/>
        </w:rPr>
        <w:tab/>
      </w:r>
      <w:r w:rsidRPr="0052722E">
        <w:rPr>
          <w:rFonts w:ascii="Tahoma" w:hAnsi="Tahoma" w:cs="Tahoma"/>
          <w:sz w:val="24"/>
          <w:szCs w:val="24"/>
        </w:rPr>
        <w:tab/>
      </w:r>
      <w:r w:rsidRPr="0052722E">
        <w:rPr>
          <w:rFonts w:ascii="Tahoma" w:hAnsi="Tahoma" w:cs="Tahoma"/>
          <w:sz w:val="24"/>
          <w:szCs w:val="24"/>
        </w:rPr>
        <w:tab/>
      </w:r>
      <w:r w:rsidRPr="0052722E">
        <w:rPr>
          <w:rFonts w:ascii="Tahoma" w:hAnsi="Tahoma" w:cs="Tahoma"/>
          <w:sz w:val="24"/>
          <w:szCs w:val="24"/>
        </w:rPr>
        <w:tab/>
      </w:r>
      <w:r w:rsidRPr="0052722E">
        <w:rPr>
          <w:rFonts w:ascii="Tahoma" w:hAnsi="Tahoma" w:cs="Tahoma"/>
          <w:sz w:val="24"/>
          <w:szCs w:val="24"/>
        </w:rPr>
        <w:tab/>
      </w:r>
      <w:r w:rsidRPr="0052722E">
        <w:rPr>
          <w:rFonts w:ascii="Tahoma" w:hAnsi="Tahoma" w:cs="Tahoma"/>
          <w:sz w:val="24"/>
          <w:szCs w:val="24"/>
        </w:rPr>
        <w:tab/>
        <w:t>2019</w:t>
      </w:r>
    </w:p>
    <w:p w:rsidR="0052722E" w:rsidRPr="0052722E" w:rsidRDefault="004136C8" w:rsidP="0052722E">
      <w:pPr>
        <w:pStyle w:val="ListParagraph"/>
        <w:numPr>
          <w:ilvl w:val="0"/>
          <w:numId w:val="6"/>
        </w:numPr>
        <w:spacing w:after="120" w:line="360" w:lineRule="auto"/>
        <w:rPr>
          <w:rFonts w:ascii="Tahoma" w:hAnsi="Tahoma" w:cs="Tahoma"/>
          <w:sz w:val="24"/>
          <w:szCs w:val="24"/>
        </w:rPr>
      </w:pPr>
      <w:r>
        <w:rPr>
          <w:rFonts w:ascii="Tahoma" w:hAnsi="Tahoma" w:cs="Tahoma"/>
          <w:sz w:val="24"/>
          <w:szCs w:val="24"/>
        </w:rPr>
        <w:t>B</w:t>
      </w:r>
      <w:r w:rsidR="0052722E" w:rsidRPr="0052722E">
        <w:rPr>
          <w:rFonts w:ascii="Tahoma" w:hAnsi="Tahoma" w:cs="Tahoma"/>
          <w:sz w:val="24"/>
          <w:szCs w:val="24"/>
        </w:rPr>
        <w:t>est graduating student, Faculty of Basic Medical Sciences, UNIMED</w:t>
      </w:r>
      <w:r w:rsidR="0052722E" w:rsidRPr="0052722E">
        <w:rPr>
          <w:rFonts w:ascii="Tahoma" w:hAnsi="Tahoma" w:cs="Tahoma"/>
          <w:sz w:val="24"/>
          <w:szCs w:val="24"/>
        </w:rPr>
        <w:tab/>
        <w:t>2019</w:t>
      </w:r>
    </w:p>
    <w:p w:rsidR="000B7A55" w:rsidRPr="00B96F82" w:rsidRDefault="00FD53C4" w:rsidP="000B7A55">
      <w:pPr>
        <w:pBdr>
          <w:bottom w:val="single" w:sz="4" w:space="0" w:color="auto"/>
        </w:pBdr>
        <w:shd w:val="clear" w:color="auto" w:fill="D9D9D9" w:themeFill="background1" w:themeFillShade="D9"/>
        <w:rPr>
          <w:rFonts w:ascii="Tahoma" w:hAnsi="Tahoma" w:cs="Tahoma"/>
          <w:sz w:val="24"/>
          <w:szCs w:val="24"/>
        </w:rPr>
      </w:pPr>
      <w:r w:rsidRPr="00B96F82">
        <w:rPr>
          <w:rFonts w:ascii="Tahoma" w:hAnsi="Tahoma" w:cs="Tahoma"/>
          <w:b/>
          <w:sz w:val="24"/>
          <w:szCs w:val="24"/>
        </w:rPr>
        <w:t xml:space="preserve">WORK </w:t>
      </w:r>
      <w:r w:rsidR="000B7A55" w:rsidRPr="00B96F82">
        <w:rPr>
          <w:rFonts w:ascii="Tahoma" w:hAnsi="Tahoma" w:cs="Tahoma"/>
          <w:b/>
          <w:sz w:val="24"/>
          <w:szCs w:val="24"/>
        </w:rPr>
        <w:t>EXPERIENCE</w:t>
      </w:r>
      <w:r w:rsidR="00C26692">
        <w:rPr>
          <w:rFonts w:ascii="Tahoma" w:hAnsi="Tahoma" w:cs="Tahoma"/>
          <w:b/>
          <w:sz w:val="24"/>
          <w:szCs w:val="24"/>
        </w:rPr>
        <w:t xml:space="preserve"> AND WORKSHOP ATTENDED</w:t>
      </w:r>
    </w:p>
    <w:p w:rsidR="004136C8" w:rsidRDefault="002C7EF8" w:rsidP="004136C8">
      <w:pPr>
        <w:spacing w:after="0" w:line="240" w:lineRule="auto"/>
        <w:rPr>
          <w:rFonts w:ascii="Tahoma" w:hAnsi="Tahoma" w:cs="Tahoma"/>
          <w:sz w:val="24"/>
          <w:szCs w:val="24"/>
        </w:rPr>
      </w:pPr>
      <w:r>
        <w:rPr>
          <w:rFonts w:ascii="Tahoma" w:hAnsi="Tahoma" w:cs="Tahoma"/>
          <w:b/>
          <w:sz w:val="24"/>
          <w:szCs w:val="24"/>
        </w:rPr>
        <w:t>U</w:t>
      </w:r>
      <w:r w:rsidR="00E95FD4">
        <w:rPr>
          <w:rFonts w:ascii="Tahoma" w:hAnsi="Tahoma" w:cs="Tahoma"/>
          <w:b/>
          <w:sz w:val="24"/>
          <w:szCs w:val="24"/>
        </w:rPr>
        <w:t>niversity of medical sciences, O</w:t>
      </w:r>
      <w:r>
        <w:rPr>
          <w:rFonts w:ascii="Tahoma" w:hAnsi="Tahoma" w:cs="Tahoma"/>
          <w:b/>
          <w:sz w:val="24"/>
          <w:szCs w:val="24"/>
        </w:rPr>
        <w:t>ndo</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004136C8">
        <w:rPr>
          <w:rFonts w:ascii="Tahoma" w:hAnsi="Tahoma" w:cs="Tahoma"/>
          <w:sz w:val="24"/>
          <w:szCs w:val="24"/>
        </w:rPr>
        <w:t>2021 to</w:t>
      </w:r>
      <w:r w:rsidRPr="00094609">
        <w:rPr>
          <w:rFonts w:ascii="Tahoma" w:hAnsi="Tahoma" w:cs="Tahoma"/>
          <w:sz w:val="24"/>
          <w:szCs w:val="24"/>
        </w:rPr>
        <w:t xml:space="preserve"> date</w:t>
      </w:r>
    </w:p>
    <w:p w:rsidR="002C7EF8" w:rsidRPr="004136C8" w:rsidRDefault="002C7EF8" w:rsidP="004136C8">
      <w:pPr>
        <w:pStyle w:val="ListParagraph"/>
        <w:numPr>
          <w:ilvl w:val="0"/>
          <w:numId w:val="9"/>
        </w:numPr>
        <w:spacing w:after="0" w:line="240" w:lineRule="auto"/>
        <w:rPr>
          <w:rFonts w:ascii="Tahoma" w:hAnsi="Tahoma" w:cs="Tahoma"/>
          <w:sz w:val="24"/>
          <w:szCs w:val="24"/>
        </w:rPr>
      </w:pPr>
      <w:r w:rsidRPr="004136C8">
        <w:rPr>
          <w:rFonts w:ascii="Tahoma" w:hAnsi="Tahoma" w:cs="Tahoma"/>
          <w:sz w:val="24"/>
          <w:szCs w:val="24"/>
        </w:rPr>
        <w:t>Graduate Assistant</w:t>
      </w:r>
      <w:r w:rsidR="00094609" w:rsidRPr="004136C8">
        <w:rPr>
          <w:rFonts w:ascii="Tahoma" w:hAnsi="Tahoma" w:cs="Tahoma"/>
          <w:sz w:val="24"/>
          <w:szCs w:val="24"/>
        </w:rPr>
        <w:t>, Department of Biochemistry</w:t>
      </w:r>
    </w:p>
    <w:p w:rsidR="00924F86" w:rsidRPr="000F6B04" w:rsidRDefault="00924F86" w:rsidP="000F6B04">
      <w:pPr>
        <w:spacing w:after="0" w:line="240" w:lineRule="auto"/>
        <w:rPr>
          <w:rFonts w:ascii="Tahoma" w:hAnsi="Tahoma" w:cs="Tahoma"/>
          <w:sz w:val="24"/>
          <w:szCs w:val="24"/>
        </w:rPr>
      </w:pPr>
      <w:r w:rsidRPr="000F6B04">
        <w:rPr>
          <w:rFonts w:ascii="Tahoma" w:hAnsi="Tahoma" w:cs="Tahoma"/>
          <w:b/>
          <w:sz w:val="24"/>
          <w:szCs w:val="24"/>
        </w:rPr>
        <w:t>National Youth Service Scheme</w:t>
      </w:r>
      <w:r w:rsidR="00B96F82" w:rsidRPr="000F6B04">
        <w:rPr>
          <w:rFonts w:ascii="Tahoma" w:hAnsi="Tahoma" w:cs="Tahoma"/>
          <w:sz w:val="24"/>
          <w:szCs w:val="24"/>
        </w:rPr>
        <w:tab/>
      </w:r>
      <w:r w:rsidR="00B96F82" w:rsidRPr="000F6B04">
        <w:rPr>
          <w:rFonts w:ascii="Tahoma" w:hAnsi="Tahoma" w:cs="Tahoma"/>
          <w:sz w:val="24"/>
          <w:szCs w:val="24"/>
        </w:rPr>
        <w:tab/>
      </w:r>
      <w:r w:rsidR="00B96F82" w:rsidRPr="000F6B04">
        <w:rPr>
          <w:rFonts w:ascii="Tahoma" w:hAnsi="Tahoma" w:cs="Tahoma"/>
          <w:sz w:val="24"/>
          <w:szCs w:val="24"/>
        </w:rPr>
        <w:tab/>
      </w:r>
      <w:r w:rsidR="00B96F82" w:rsidRPr="000F6B04">
        <w:rPr>
          <w:rFonts w:ascii="Tahoma" w:hAnsi="Tahoma" w:cs="Tahoma"/>
          <w:sz w:val="24"/>
          <w:szCs w:val="24"/>
        </w:rPr>
        <w:tab/>
      </w:r>
      <w:r w:rsidR="00B96F82" w:rsidRPr="000F6B04">
        <w:rPr>
          <w:rFonts w:ascii="Tahoma" w:hAnsi="Tahoma" w:cs="Tahoma"/>
          <w:sz w:val="24"/>
          <w:szCs w:val="24"/>
        </w:rPr>
        <w:tab/>
      </w:r>
      <w:r w:rsidR="00B96F82" w:rsidRPr="000F6B04">
        <w:rPr>
          <w:rFonts w:ascii="Tahoma" w:hAnsi="Tahoma" w:cs="Tahoma"/>
          <w:sz w:val="24"/>
          <w:szCs w:val="24"/>
        </w:rPr>
        <w:tab/>
      </w:r>
      <w:r w:rsidR="00B96F82" w:rsidRPr="000F6B04">
        <w:rPr>
          <w:rFonts w:ascii="Tahoma" w:hAnsi="Tahoma" w:cs="Tahoma"/>
          <w:sz w:val="24"/>
          <w:szCs w:val="24"/>
        </w:rPr>
        <w:tab/>
      </w:r>
      <w:r w:rsidRPr="000F6B04">
        <w:rPr>
          <w:rFonts w:ascii="Tahoma" w:hAnsi="Tahoma" w:cs="Tahoma"/>
          <w:sz w:val="24"/>
          <w:szCs w:val="24"/>
        </w:rPr>
        <w:t>2020-2021</w:t>
      </w:r>
    </w:p>
    <w:p w:rsidR="000B7A55" w:rsidRPr="00B96F82" w:rsidRDefault="004136C8" w:rsidP="00ED360A">
      <w:pPr>
        <w:pStyle w:val="ListParagraph"/>
        <w:numPr>
          <w:ilvl w:val="0"/>
          <w:numId w:val="5"/>
        </w:numPr>
        <w:spacing w:after="0" w:line="240" w:lineRule="auto"/>
        <w:rPr>
          <w:rFonts w:ascii="Tahoma" w:hAnsi="Tahoma" w:cs="Tahoma"/>
          <w:sz w:val="24"/>
          <w:szCs w:val="24"/>
        </w:rPr>
      </w:pPr>
      <w:r>
        <w:rPr>
          <w:rFonts w:ascii="Tahoma" w:hAnsi="Tahoma" w:cs="Tahoma"/>
          <w:sz w:val="24"/>
          <w:szCs w:val="24"/>
        </w:rPr>
        <w:t>Co</w:t>
      </w:r>
      <w:r w:rsidR="00924F86" w:rsidRPr="00B96F82">
        <w:rPr>
          <w:rFonts w:ascii="Tahoma" w:hAnsi="Tahoma" w:cs="Tahoma"/>
          <w:sz w:val="24"/>
          <w:szCs w:val="24"/>
        </w:rPr>
        <w:t>-Scientist</w:t>
      </w:r>
      <w:r w:rsidR="00F76A83" w:rsidRPr="00B96F82">
        <w:rPr>
          <w:rFonts w:ascii="Tahoma" w:hAnsi="Tahoma" w:cs="Tahoma"/>
          <w:sz w:val="24"/>
          <w:szCs w:val="24"/>
        </w:rPr>
        <w:t>, TETFUND project for male infertility</w:t>
      </w:r>
      <w:r w:rsidR="00924F86" w:rsidRPr="00B96F82">
        <w:rPr>
          <w:rFonts w:ascii="Tahoma" w:hAnsi="Tahoma" w:cs="Tahoma"/>
          <w:sz w:val="24"/>
          <w:szCs w:val="24"/>
        </w:rPr>
        <w:t xml:space="preserve"> (UNIMEDTH, CERHI &amp; WHARC)</w:t>
      </w:r>
      <w:r w:rsidR="00924F86" w:rsidRPr="00B96F82">
        <w:rPr>
          <w:rFonts w:ascii="Tahoma" w:hAnsi="Tahoma" w:cs="Tahoma"/>
          <w:sz w:val="24"/>
          <w:szCs w:val="24"/>
        </w:rPr>
        <w:tab/>
      </w:r>
      <w:r w:rsidR="00924F86" w:rsidRPr="00B96F82">
        <w:rPr>
          <w:rFonts w:ascii="Tahoma" w:hAnsi="Tahoma" w:cs="Tahoma"/>
          <w:sz w:val="24"/>
          <w:szCs w:val="24"/>
        </w:rPr>
        <w:tab/>
      </w:r>
    </w:p>
    <w:p w:rsidR="00F76A83" w:rsidRPr="00B96F82" w:rsidRDefault="00F76A83" w:rsidP="00ED360A">
      <w:pPr>
        <w:pStyle w:val="ListParagraph"/>
        <w:numPr>
          <w:ilvl w:val="0"/>
          <w:numId w:val="5"/>
        </w:numPr>
        <w:spacing w:after="0" w:line="240" w:lineRule="auto"/>
        <w:rPr>
          <w:rFonts w:ascii="Tahoma" w:hAnsi="Tahoma" w:cs="Tahoma"/>
          <w:sz w:val="24"/>
          <w:szCs w:val="24"/>
        </w:rPr>
      </w:pPr>
      <w:r w:rsidRPr="00B96F82">
        <w:rPr>
          <w:rFonts w:ascii="Tahoma" w:hAnsi="Tahoma" w:cs="Tahoma"/>
          <w:sz w:val="24"/>
          <w:szCs w:val="24"/>
        </w:rPr>
        <w:t>Member research team, TETFUND project for twinning</w:t>
      </w:r>
      <w:r w:rsidR="00924F86" w:rsidRPr="00B96F82">
        <w:rPr>
          <w:rFonts w:ascii="Tahoma" w:hAnsi="Tahoma" w:cs="Tahoma"/>
          <w:sz w:val="24"/>
          <w:szCs w:val="24"/>
        </w:rPr>
        <w:t xml:space="preserve"> (TRIGAS Laboratories)</w:t>
      </w:r>
    </w:p>
    <w:p w:rsidR="00F76A83" w:rsidRPr="00B96F82" w:rsidRDefault="00F76A83" w:rsidP="00ED360A">
      <w:pPr>
        <w:pStyle w:val="ListParagraph"/>
        <w:numPr>
          <w:ilvl w:val="0"/>
          <w:numId w:val="5"/>
        </w:numPr>
        <w:spacing w:after="0" w:line="240" w:lineRule="auto"/>
        <w:rPr>
          <w:rFonts w:ascii="Tahoma" w:hAnsi="Tahoma" w:cs="Tahoma"/>
          <w:sz w:val="24"/>
          <w:szCs w:val="24"/>
        </w:rPr>
      </w:pPr>
      <w:r w:rsidRPr="00B96F82">
        <w:rPr>
          <w:rFonts w:ascii="Tahoma" w:hAnsi="Tahoma" w:cs="Tahoma"/>
          <w:sz w:val="24"/>
          <w:szCs w:val="24"/>
        </w:rPr>
        <w:t xml:space="preserve">Member research </w:t>
      </w:r>
      <w:r w:rsidR="00924F86" w:rsidRPr="00B96F82">
        <w:rPr>
          <w:rFonts w:ascii="Tahoma" w:hAnsi="Tahoma" w:cs="Tahoma"/>
          <w:sz w:val="24"/>
          <w:szCs w:val="24"/>
        </w:rPr>
        <w:t>team, TETFUND</w:t>
      </w:r>
      <w:r w:rsidRPr="00B96F82">
        <w:rPr>
          <w:rFonts w:ascii="Tahoma" w:hAnsi="Tahoma" w:cs="Tahoma"/>
          <w:sz w:val="24"/>
          <w:szCs w:val="24"/>
        </w:rPr>
        <w:t xml:space="preserve"> project for antidiabetic studies</w:t>
      </w:r>
      <w:r w:rsidR="00924F86" w:rsidRPr="00B96F82">
        <w:rPr>
          <w:rFonts w:ascii="Tahoma" w:hAnsi="Tahoma" w:cs="Tahoma"/>
          <w:sz w:val="24"/>
          <w:szCs w:val="24"/>
        </w:rPr>
        <w:t xml:space="preserve"> (TRIGAS Laboratories)</w:t>
      </w:r>
    </w:p>
    <w:p w:rsidR="00F76A83" w:rsidRDefault="004136C8" w:rsidP="00ED360A">
      <w:pPr>
        <w:pStyle w:val="ListParagraph"/>
        <w:numPr>
          <w:ilvl w:val="0"/>
          <w:numId w:val="5"/>
        </w:numPr>
        <w:spacing w:after="0" w:line="240" w:lineRule="auto"/>
        <w:rPr>
          <w:rFonts w:ascii="Tahoma" w:hAnsi="Tahoma" w:cs="Tahoma"/>
          <w:sz w:val="24"/>
          <w:szCs w:val="24"/>
        </w:rPr>
      </w:pPr>
      <w:r>
        <w:rPr>
          <w:rFonts w:ascii="Tahoma" w:hAnsi="Tahoma" w:cs="Tahoma"/>
          <w:sz w:val="24"/>
          <w:szCs w:val="24"/>
        </w:rPr>
        <w:t>Co</w:t>
      </w:r>
      <w:r w:rsidR="00924F86" w:rsidRPr="00B96F82">
        <w:rPr>
          <w:rFonts w:ascii="Tahoma" w:hAnsi="Tahoma" w:cs="Tahoma"/>
          <w:sz w:val="24"/>
          <w:szCs w:val="24"/>
        </w:rPr>
        <w:t>-S</w:t>
      </w:r>
      <w:r w:rsidR="00E95FD4">
        <w:rPr>
          <w:rFonts w:ascii="Tahoma" w:hAnsi="Tahoma" w:cs="Tahoma"/>
          <w:sz w:val="24"/>
          <w:szCs w:val="24"/>
        </w:rPr>
        <w:t>cientist, C</w:t>
      </w:r>
      <w:r w:rsidR="00F76A83" w:rsidRPr="00B96F82">
        <w:rPr>
          <w:rFonts w:ascii="Tahoma" w:hAnsi="Tahoma" w:cs="Tahoma"/>
          <w:sz w:val="24"/>
          <w:szCs w:val="24"/>
        </w:rPr>
        <w:t xml:space="preserve">entre of </w:t>
      </w:r>
      <w:r w:rsidR="00E95FD4">
        <w:rPr>
          <w:rFonts w:ascii="Tahoma" w:hAnsi="Tahoma" w:cs="Tahoma"/>
          <w:sz w:val="24"/>
          <w:szCs w:val="24"/>
        </w:rPr>
        <w:t>Excellence for Reproductive and Health I</w:t>
      </w:r>
      <w:r w:rsidR="00F76A83" w:rsidRPr="00B96F82">
        <w:rPr>
          <w:rFonts w:ascii="Tahoma" w:hAnsi="Tahoma" w:cs="Tahoma"/>
          <w:sz w:val="24"/>
          <w:szCs w:val="24"/>
        </w:rPr>
        <w:t>nnovation (CERHI)</w:t>
      </w:r>
    </w:p>
    <w:p w:rsidR="00983FAC" w:rsidRPr="00983FAC" w:rsidRDefault="00983FAC" w:rsidP="00983FAC">
      <w:pPr>
        <w:tabs>
          <w:tab w:val="left" w:pos="8660"/>
        </w:tabs>
        <w:spacing w:after="0" w:line="240" w:lineRule="auto"/>
        <w:rPr>
          <w:rFonts w:ascii="Tahoma" w:hAnsi="Tahoma" w:cs="Tahoma"/>
          <w:sz w:val="24"/>
          <w:szCs w:val="24"/>
        </w:rPr>
      </w:pPr>
      <w:r w:rsidRPr="00983FAC">
        <w:rPr>
          <w:rFonts w:ascii="Tahoma" w:hAnsi="Tahoma" w:cs="Tahoma"/>
          <w:b/>
          <w:sz w:val="24"/>
          <w:szCs w:val="24"/>
        </w:rPr>
        <w:t>Industrial training attaché</w:t>
      </w:r>
      <w:r>
        <w:rPr>
          <w:rFonts w:ascii="Tahoma" w:hAnsi="Tahoma" w:cs="Tahoma"/>
          <w:b/>
          <w:sz w:val="24"/>
          <w:szCs w:val="24"/>
        </w:rPr>
        <w:tab/>
      </w:r>
      <w:r>
        <w:rPr>
          <w:rFonts w:ascii="Tahoma" w:hAnsi="Tahoma" w:cs="Tahoma"/>
          <w:sz w:val="24"/>
          <w:szCs w:val="24"/>
        </w:rPr>
        <w:t>2018-2019</w:t>
      </w:r>
    </w:p>
    <w:p w:rsidR="00983FAC" w:rsidRPr="00C26692" w:rsidRDefault="00983FAC" w:rsidP="00983FAC">
      <w:pPr>
        <w:pStyle w:val="ListParagraph"/>
        <w:numPr>
          <w:ilvl w:val="0"/>
          <w:numId w:val="11"/>
        </w:numPr>
        <w:spacing w:after="0" w:line="240" w:lineRule="auto"/>
        <w:rPr>
          <w:rFonts w:ascii="Tahoma" w:hAnsi="Tahoma" w:cs="Tahoma"/>
          <w:b/>
          <w:sz w:val="24"/>
          <w:szCs w:val="24"/>
        </w:rPr>
      </w:pPr>
      <w:r>
        <w:rPr>
          <w:rFonts w:ascii="Tahoma" w:hAnsi="Tahoma" w:cs="Tahoma"/>
          <w:sz w:val="24"/>
          <w:szCs w:val="24"/>
        </w:rPr>
        <w:t>Laboratory assistant, University of Medical Sciences Teaching Hospital (carried out laboratory tests in hematology, microbiology and chemical pathology departments)</w:t>
      </w:r>
    </w:p>
    <w:p w:rsidR="00C26692" w:rsidRDefault="00C26692" w:rsidP="00C26692">
      <w:pPr>
        <w:spacing w:after="0" w:line="240" w:lineRule="auto"/>
        <w:rPr>
          <w:rFonts w:ascii="Tahoma" w:hAnsi="Tahoma" w:cs="Tahoma"/>
          <w:b/>
          <w:sz w:val="24"/>
          <w:szCs w:val="24"/>
        </w:rPr>
      </w:pPr>
    </w:p>
    <w:p w:rsidR="00C26692" w:rsidRPr="00C26692" w:rsidRDefault="00C26692" w:rsidP="00C26692">
      <w:pPr>
        <w:spacing w:after="0" w:line="240" w:lineRule="auto"/>
        <w:rPr>
          <w:rFonts w:ascii="Tahoma" w:hAnsi="Tahoma" w:cs="Tahoma"/>
          <w:sz w:val="24"/>
          <w:szCs w:val="24"/>
        </w:rPr>
      </w:pPr>
      <w:r>
        <w:rPr>
          <w:rFonts w:ascii="Tahoma" w:hAnsi="Tahoma" w:cs="Tahoma"/>
          <w:b/>
          <w:sz w:val="24"/>
          <w:szCs w:val="24"/>
        </w:rPr>
        <w:t xml:space="preserve">National workshop on Space Technologies and Health. Theme: </w:t>
      </w:r>
      <w:r w:rsidRPr="00C26692">
        <w:rPr>
          <w:rFonts w:ascii="Tahoma" w:hAnsi="Tahoma" w:cs="Tahoma"/>
          <w:sz w:val="24"/>
          <w:szCs w:val="24"/>
        </w:rPr>
        <w:t>Harnessing space science and technologies to advance National Health.</w:t>
      </w:r>
    </w:p>
    <w:p w:rsidR="00C26692" w:rsidRPr="00C26692" w:rsidRDefault="00C26692" w:rsidP="00C26692">
      <w:pPr>
        <w:spacing w:after="0" w:line="240" w:lineRule="auto"/>
        <w:rPr>
          <w:rFonts w:ascii="Tahoma" w:hAnsi="Tahoma" w:cs="Tahoma"/>
          <w:sz w:val="24"/>
          <w:szCs w:val="24"/>
        </w:rPr>
      </w:pPr>
      <w:r>
        <w:rPr>
          <w:rFonts w:ascii="Tahoma" w:hAnsi="Tahoma" w:cs="Tahoma"/>
          <w:b/>
          <w:sz w:val="24"/>
          <w:szCs w:val="24"/>
        </w:rPr>
        <w:t xml:space="preserve">Central Office for Research and Development (CORD) Capacity </w:t>
      </w:r>
      <w:r w:rsidR="003A0CA0">
        <w:rPr>
          <w:rFonts w:ascii="Tahoma" w:hAnsi="Tahoma" w:cs="Tahoma"/>
          <w:b/>
          <w:sz w:val="24"/>
          <w:szCs w:val="24"/>
        </w:rPr>
        <w:t>B</w:t>
      </w:r>
      <w:r>
        <w:rPr>
          <w:rFonts w:ascii="Tahoma" w:hAnsi="Tahoma" w:cs="Tahoma"/>
          <w:b/>
          <w:sz w:val="24"/>
          <w:szCs w:val="24"/>
        </w:rPr>
        <w:t xml:space="preserve">uilding Workshop. Theme: </w:t>
      </w:r>
      <w:r w:rsidRPr="00C26692">
        <w:rPr>
          <w:rFonts w:ascii="Tahoma" w:hAnsi="Tahoma" w:cs="Tahoma"/>
          <w:sz w:val="24"/>
          <w:szCs w:val="24"/>
        </w:rPr>
        <w:t>Ethical Issues in Academia, Research and Publication</w:t>
      </w:r>
    </w:p>
    <w:p w:rsidR="00C26692" w:rsidRDefault="00C26692" w:rsidP="00F76A83">
      <w:pPr>
        <w:spacing w:after="0" w:line="240" w:lineRule="auto"/>
        <w:rPr>
          <w:rFonts w:ascii="Tahoma" w:hAnsi="Tahoma" w:cs="Tahoma"/>
          <w:sz w:val="24"/>
          <w:szCs w:val="24"/>
        </w:rPr>
      </w:pPr>
    </w:p>
    <w:p w:rsidR="00C26692" w:rsidRDefault="008727C3" w:rsidP="00F76A83">
      <w:pPr>
        <w:spacing w:after="0" w:line="240" w:lineRule="auto"/>
        <w:rPr>
          <w:rFonts w:ascii="Tahoma" w:hAnsi="Tahoma" w:cs="Tahoma"/>
          <w:b/>
          <w:sz w:val="24"/>
          <w:szCs w:val="24"/>
        </w:rPr>
      </w:pPr>
      <w:r w:rsidRPr="008727C3">
        <w:rPr>
          <w:rFonts w:ascii="Tahoma" w:hAnsi="Tahoma" w:cs="Tahoma"/>
          <w:b/>
          <w:sz w:val="24"/>
          <w:szCs w:val="24"/>
        </w:rPr>
        <w:t>OTHER ACTIVITIES</w:t>
      </w:r>
    </w:p>
    <w:p w:rsidR="008727C3" w:rsidRPr="008727C3" w:rsidRDefault="008727C3" w:rsidP="008727C3">
      <w:pPr>
        <w:pStyle w:val="ListParagraph"/>
        <w:numPr>
          <w:ilvl w:val="0"/>
          <w:numId w:val="10"/>
        </w:numPr>
        <w:spacing w:after="0" w:line="240" w:lineRule="auto"/>
        <w:rPr>
          <w:rFonts w:ascii="Tahoma" w:hAnsi="Tahoma" w:cs="Tahoma"/>
          <w:sz w:val="24"/>
          <w:szCs w:val="24"/>
        </w:rPr>
      </w:pPr>
      <w:r w:rsidRPr="008727C3">
        <w:rPr>
          <w:rFonts w:ascii="Tahoma" w:hAnsi="Tahoma" w:cs="Tahoma"/>
          <w:sz w:val="24"/>
          <w:szCs w:val="24"/>
        </w:rPr>
        <w:t>Reading</w:t>
      </w:r>
    </w:p>
    <w:p w:rsidR="000B7A55" w:rsidRPr="00B96F82" w:rsidRDefault="000B7A55" w:rsidP="000B7A55">
      <w:pPr>
        <w:spacing w:after="0" w:line="240" w:lineRule="auto"/>
        <w:rPr>
          <w:rFonts w:ascii="Tahoma" w:hAnsi="Tahoma" w:cs="Tahoma"/>
          <w:sz w:val="24"/>
          <w:szCs w:val="24"/>
        </w:rPr>
      </w:pPr>
    </w:p>
    <w:p w:rsidR="000B7A55" w:rsidRPr="00B96F82" w:rsidRDefault="000B7A55" w:rsidP="004617BA">
      <w:pPr>
        <w:pBdr>
          <w:bottom w:val="single" w:sz="8" w:space="1" w:color="auto"/>
        </w:pBdr>
        <w:shd w:val="clear" w:color="auto" w:fill="D9D9D9" w:themeFill="background1" w:themeFillShade="D9"/>
        <w:rPr>
          <w:rFonts w:ascii="Tahoma" w:hAnsi="Tahoma" w:cs="Tahoma"/>
          <w:sz w:val="24"/>
          <w:szCs w:val="24"/>
        </w:rPr>
      </w:pPr>
      <w:r w:rsidRPr="00B96F82">
        <w:rPr>
          <w:rFonts w:ascii="Tahoma" w:hAnsi="Tahoma" w:cs="Tahoma"/>
          <w:b/>
          <w:sz w:val="24"/>
          <w:szCs w:val="24"/>
        </w:rPr>
        <w:lastRenderedPageBreak/>
        <w:t>REFEREES</w:t>
      </w:r>
    </w:p>
    <w:p w:rsidR="004617BA" w:rsidRPr="0052722E" w:rsidRDefault="00B96F82" w:rsidP="00ED360A">
      <w:pPr>
        <w:spacing w:after="0" w:line="360" w:lineRule="auto"/>
        <w:rPr>
          <w:rFonts w:ascii="Tahoma" w:hAnsi="Tahoma" w:cs="Tahoma"/>
          <w:b/>
          <w:sz w:val="24"/>
          <w:szCs w:val="24"/>
        </w:rPr>
      </w:pPr>
      <w:r w:rsidRPr="0052722E">
        <w:rPr>
          <w:rFonts w:ascii="Tahoma" w:hAnsi="Tahoma" w:cs="Tahoma"/>
          <w:b/>
          <w:sz w:val="24"/>
          <w:szCs w:val="24"/>
        </w:rPr>
        <w:t>Prof. Friday Okonofua</w:t>
      </w:r>
      <w:r w:rsidRPr="0052722E">
        <w:rPr>
          <w:rFonts w:ascii="Tahoma" w:hAnsi="Tahoma" w:cs="Tahoma"/>
          <w:b/>
          <w:sz w:val="24"/>
          <w:szCs w:val="24"/>
        </w:rPr>
        <w:tab/>
      </w:r>
      <w:r w:rsidRPr="0052722E">
        <w:rPr>
          <w:rFonts w:ascii="Tahoma" w:hAnsi="Tahoma" w:cs="Tahoma"/>
          <w:b/>
          <w:sz w:val="24"/>
          <w:szCs w:val="24"/>
        </w:rPr>
        <w:tab/>
      </w:r>
      <w:r w:rsidRPr="0052722E">
        <w:rPr>
          <w:rFonts w:ascii="Tahoma" w:hAnsi="Tahoma" w:cs="Tahoma"/>
          <w:b/>
          <w:sz w:val="24"/>
          <w:szCs w:val="24"/>
        </w:rPr>
        <w:tab/>
      </w:r>
      <w:r w:rsidRPr="0052722E">
        <w:rPr>
          <w:rFonts w:ascii="Tahoma" w:hAnsi="Tahoma" w:cs="Tahoma"/>
          <w:b/>
          <w:sz w:val="24"/>
          <w:szCs w:val="24"/>
        </w:rPr>
        <w:tab/>
      </w:r>
      <w:r w:rsidRPr="0052722E">
        <w:rPr>
          <w:rFonts w:ascii="Tahoma" w:hAnsi="Tahoma" w:cs="Tahoma"/>
          <w:b/>
          <w:sz w:val="24"/>
          <w:szCs w:val="24"/>
        </w:rPr>
        <w:tab/>
      </w:r>
      <w:r w:rsidRPr="0052722E">
        <w:rPr>
          <w:rFonts w:ascii="Tahoma" w:hAnsi="Tahoma" w:cs="Tahoma"/>
          <w:b/>
          <w:sz w:val="24"/>
          <w:szCs w:val="24"/>
        </w:rPr>
        <w:tab/>
      </w:r>
      <w:r w:rsidR="00ED360A" w:rsidRPr="0052722E">
        <w:rPr>
          <w:rFonts w:ascii="Tahoma" w:hAnsi="Tahoma" w:cs="Tahoma"/>
          <w:b/>
          <w:sz w:val="24"/>
          <w:szCs w:val="24"/>
        </w:rPr>
        <w:t>Prof.  Akhere</w:t>
      </w:r>
      <w:r w:rsidR="008B5F00">
        <w:rPr>
          <w:rFonts w:ascii="Tahoma" w:hAnsi="Tahoma" w:cs="Tahoma"/>
          <w:b/>
          <w:sz w:val="24"/>
          <w:szCs w:val="24"/>
        </w:rPr>
        <w:t xml:space="preserve"> </w:t>
      </w:r>
      <w:r w:rsidR="00ED360A" w:rsidRPr="0052722E">
        <w:rPr>
          <w:rFonts w:ascii="Tahoma" w:hAnsi="Tahoma" w:cs="Tahoma"/>
          <w:b/>
          <w:sz w:val="24"/>
          <w:szCs w:val="24"/>
        </w:rPr>
        <w:t>Omonkhua</w:t>
      </w:r>
    </w:p>
    <w:p w:rsidR="00ED360A" w:rsidRPr="00B96F82" w:rsidRDefault="00ED360A" w:rsidP="00ED360A">
      <w:pPr>
        <w:spacing w:after="0" w:line="360" w:lineRule="auto"/>
        <w:rPr>
          <w:rFonts w:ascii="Tahoma" w:hAnsi="Tahoma" w:cs="Tahoma"/>
          <w:sz w:val="24"/>
          <w:szCs w:val="24"/>
        </w:rPr>
      </w:pPr>
      <w:r w:rsidRPr="00B96F82">
        <w:rPr>
          <w:rFonts w:ascii="Tahoma" w:hAnsi="Tahoma" w:cs="Tahoma"/>
          <w:sz w:val="24"/>
          <w:szCs w:val="24"/>
        </w:rPr>
        <w:t>Department of Obstetrics</w:t>
      </w:r>
      <w:r w:rsidR="008B5F00">
        <w:rPr>
          <w:rFonts w:ascii="Tahoma" w:hAnsi="Tahoma" w:cs="Tahoma"/>
          <w:sz w:val="24"/>
          <w:szCs w:val="24"/>
        </w:rPr>
        <w:t xml:space="preserve"> </w:t>
      </w:r>
      <w:r w:rsidRPr="00B96F82">
        <w:rPr>
          <w:rFonts w:ascii="Tahoma" w:hAnsi="Tahoma" w:cs="Tahoma"/>
          <w:sz w:val="24"/>
          <w:szCs w:val="24"/>
        </w:rPr>
        <w:t>&amp;</w:t>
      </w:r>
      <w:r w:rsidR="008B5F00">
        <w:rPr>
          <w:rFonts w:ascii="Tahoma" w:hAnsi="Tahoma" w:cs="Tahoma"/>
          <w:sz w:val="24"/>
          <w:szCs w:val="24"/>
        </w:rPr>
        <w:t xml:space="preserve"> </w:t>
      </w:r>
      <w:r w:rsidR="008B5F00" w:rsidRPr="00B96F82">
        <w:rPr>
          <w:rFonts w:ascii="Tahoma" w:hAnsi="Tahoma" w:cs="Tahoma"/>
          <w:sz w:val="24"/>
          <w:szCs w:val="24"/>
        </w:rPr>
        <w:t>Gynecology</w:t>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t>Department of Medical Biochemistry</w:t>
      </w:r>
    </w:p>
    <w:p w:rsidR="00ED360A" w:rsidRPr="00B96F82" w:rsidRDefault="00ED360A" w:rsidP="00ED360A">
      <w:pPr>
        <w:spacing w:after="0" w:line="360" w:lineRule="auto"/>
        <w:rPr>
          <w:rFonts w:ascii="Tahoma" w:hAnsi="Tahoma" w:cs="Tahoma"/>
          <w:sz w:val="24"/>
          <w:szCs w:val="24"/>
        </w:rPr>
      </w:pPr>
      <w:r w:rsidRPr="00B96F82">
        <w:rPr>
          <w:rFonts w:ascii="Tahoma" w:hAnsi="Tahoma" w:cs="Tahoma"/>
          <w:sz w:val="24"/>
          <w:szCs w:val="24"/>
        </w:rPr>
        <w:t xml:space="preserve">University of Benin Teaching Hospital </w:t>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r>
      <w:r w:rsidRPr="00B96F82">
        <w:rPr>
          <w:rFonts w:ascii="Tahoma" w:hAnsi="Tahoma" w:cs="Tahoma"/>
          <w:sz w:val="24"/>
          <w:szCs w:val="24"/>
        </w:rPr>
        <w:tab/>
        <w:t>University of Benin</w:t>
      </w:r>
    </w:p>
    <w:p w:rsidR="00ED360A" w:rsidRPr="00B96F82" w:rsidRDefault="00D877C8" w:rsidP="00ED360A">
      <w:pPr>
        <w:spacing w:after="0"/>
        <w:rPr>
          <w:rFonts w:ascii="Tahoma" w:hAnsi="Tahoma" w:cs="Tahoma"/>
          <w:sz w:val="24"/>
          <w:szCs w:val="24"/>
        </w:rPr>
      </w:pPr>
      <w:hyperlink r:id="rId7" w:history="1">
        <w:r w:rsidR="006C4613" w:rsidRPr="000F3CCF">
          <w:rPr>
            <w:rStyle w:val="Hyperlink"/>
            <w:rFonts w:ascii="Tahoma" w:hAnsi="Tahoma" w:cs="Tahoma"/>
            <w:sz w:val="24"/>
            <w:szCs w:val="24"/>
          </w:rPr>
          <w:t>feokonofua@yahoo.co.uk</w:t>
        </w:r>
      </w:hyperlink>
      <w:r w:rsidR="006C4613">
        <w:rPr>
          <w:rFonts w:ascii="Tahoma" w:hAnsi="Tahoma" w:cs="Tahoma"/>
          <w:sz w:val="24"/>
          <w:szCs w:val="24"/>
        </w:rPr>
        <w:tab/>
      </w:r>
      <w:r w:rsidR="006C4613">
        <w:rPr>
          <w:rFonts w:ascii="Tahoma" w:hAnsi="Tahoma" w:cs="Tahoma"/>
          <w:sz w:val="24"/>
          <w:szCs w:val="24"/>
        </w:rPr>
        <w:tab/>
      </w:r>
      <w:r w:rsidR="006C4613">
        <w:rPr>
          <w:rFonts w:ascii="Tahoma" w:hAnsi="Tahoma" w:cs="Tahoma"/>
          <w:sz w:val="24"/>
          <w:szCs w:val="24"/>
        </w:rPr>
        <w:tab/>
      </w:r>
      <w:r w:rsidR="006C4613">
        <w:rPr>
          <w:rFonts w:ascii="Tahoma" w:hAnsi="Tahoma" w:cs="Tahoma"/>
          <w:sz w:val="24"/>
          <w:szCs w:val="24"/>
        </w:rPr>
        <w:tab/>
      </w:r>
      <w:r w:rsidR="006C4613">
        <w:rPr>
          <w:rFonts w:ascii="Tahoma" w:hAnsi="Tahoma" w:cs="Tahoma"/>
          <w:sz w:val="24"/>
          <w:szCs w:val="24"/>
        </w:rPr>
        <w:tab/>
      </w:r>
      <w:r w:rsidR="006C4613">
        <w:rPr>
          <w:rFonts w:ascii="Tahoma" w:hAnsi="Tahoma" w:cs="Tahoma"/>
          <w:sz w:val="24"/>
          <w:szCs w:val="24"/>
        </w:rPr>
        <w:tab/>
      </w:r>
      <w:hyperlink r:id="rId8" w:history="1">
        <w:r w:rsidR="008B5F00" w:rsidRPr="003530BA">
          <w:rPr>
            <w:rStyle w:val="Hyperlink"/>
            <w:rFonts w:ascii="Tahoma" w:hAnsi="Tahoma" w:cs="Tahoma"/>
            <w:sz w:val="24"/>
            <w:szCs w:val="24"/>
          </w:rPr>
          <w:t>akuekegbe.omonkhua@uniben.edu</w:t>
        </w:r>
      </w:hyperlink>
    </w:p>
    <w:p w:rsidR="004617BA" w:rsidRPr="00B96F82" w:rsidRDefault="004617BA">
      <w:pPr>
        <w:rPr>
          <w:rFonts w:ascii="Tahoma" w:hAnsi="Tahoma" w:cs="Tahoma"/>
          <w:sz w:val="24"/>
          <w:szCs w:val="24"/>
        </w:rPr>
      </w:pPr>
    </w:p>
    <w:p w:rsidR="006A05CD" w:rsidRPr="0052722E" w:rsidRDefault="00ED360A" w:rsidP="00ED360A">
      <w:pPr>
        <w:spacing w:after="0" w:line="360" w:lineRule="auto"/>
        <w:rPr>
          <w:rFonts w:ascii="Tahoma" w:hAnsi="Tahoma" w:cs="Tahoma"/>
          <w:b/>
          <w:sz w:val="24"/>
          <w:szCs w:val="24"/>
        </w:rPr>
      </w:pPr>
      <w:r w:rsidRPr="0052722E">
        <w:rPr>
          <w:rFonts w:ascii="Tahoma" w:hAnsi="Tahoma" w:cs="Tahoma"/>
          <w:b/>
          <w:sz w:val="24"/>
          <w:szCs w:val="24"/>
        </w:rPr>
        <w:t>Dr. Esosa</w:t>
      </w:r>
      <w:r w:rsidR="008B5F00">
        <w:rPr>
          <w:rFonts w:ascii="Tahoma" w:hAnsi="Tahoma" w:cs="Tahoma"/>
          <w:b/>
          <w:sz w:val="24"/>
          <w:szCs w:val="24"/>
        </w:rPr>
        <w:t xml:space="preserve"> </w:t>
      </w:r>
      <w:r w:rsidRPr="0052722E">
        <w:rPr>
          <w:rFonts w:ascii="Tahoma" w:hAnsi="Tahoma" w:cs="Tahoma"/>
          <w:b/>
          <w:sz w:val="24"/>
          <w:szCs w:val="24"/>
        </w:rPr>
        <w:t>Uhunmwangho</w:t>
      </w:r>
    </w:p>
    <w:p w:rsidR="00ED360A" w:rsidRPr="00B96F82" w:rsidRDefault="00ED360A" w:rsidP="00ED360A">
      <w:pPr>
        <w:spacing w:after="0" w:line="360" w:lineRule="auto"/>
        <w:rPr>
          <w:rFonts w:ascii="Tahoma" w:hAnsi="Tahoma" w:cs="Tahoma"/>
          <w:sz w:val="24"/>
          <w:szCs w:val="24"/>
        </w:rPr>
      </w:pPr>
      <w:r w:rsidRPr="00B96F82">
        <w:rPr>
          <w:rFonts w:ascii="Tahoma" w:hAnsi="Tahoma" w:cs="Tahoma"/>
          <w:sz w:val="24"/>
          <w:szCs w:val="24"/>
        </w:rPr>
        <w:t>Department of Biochemistry</w:t>
      </w:r>
    </w:p>
    <w:p w:rsidR="00ED360A" w:rsidRPr="00B96F82" w:rsidRDefault="00ED360A" w:rsidP="00ED360A">
      <w:pPr>
        <w:spacing w:after="0" w:line="360" w:lineRule="auto"/>
        <w:rPr>
          <w:rFonts w:ascii="Tahoma" w:hAnsi="Tahoma" w:cs="Tahoma"/>
          <w:sz w:val="24"/>
          <w:szCs w:val="24"/>
        </w:rPr>
      </w:pPr>
      <w:r w:rsidRPr="00B96F82">
        <w:rPr>
          <w:rFonts w:ascii="Tahoma" w:hAnsi="Tahoma" w:cs="Tahoma"/>
          <w:sz w:val="24"/>
          <w:szCs w:val="24"/>
        </w:rPr>
        <w:t>University of Medical Sciences</w:t>
      </w:r>
    </w:p>
    <w:p w:rsidR="00ED360A" w:rsidRPr="00B96F82" w:rsidRDefault="00ED360A" w:rsidP="00ED360A">
      <w:pPr>
        <w:spacing w:after="0" w:line="360" w:lineRule="auto"/>
        <w:rPr>
          <w:rFonts w:ascii="Tahoma" w:hAnsi="Tahoma" w:cs="Tahoma"/>
          <w:sz w:val="24"/>
          <w:szCs w:val="24"/>
        </w:rPr>
      </w:pPr>
      <w:r w:rsidRPr="00B96F82">
        <w:rPr>
          <w:rFonts w:ascii="Tahoma" w:hAnsi="Tahoma" w:cs="Tahoma"/>
          <w:sz w:val="24"/>
          <w:szCs w:val="24"/>
        </w:rPr>
        <w:t>Ondo</w:t>
      </w:r>
    </w:p>
    <w:p w:rsidR="006A05CD" w:rsidRPr="00AA5524" w:rsidRDefault="00D877C8" w:rsidP="00ED360A">
      <w:pPr>
        <w:spacing w:after="0"/>
        <w:rPr>
          <w:sz w:val="24"/>
          <w:szCs w:val="24"/>
        </w:rPr>
      </w:pPr>
      <w:hyperlink r:id="rId9" w:history="1">
        <w:r w:rsidR="002E02B2" w:rsidRPr="000F3CCF">
          <w:rPr>
            <w:rStyle w:val="Hyperlink"/>
            <w:sz w:val="24"/>
            <w:szCs w:val="24"/>
          </w:rPr>
          <w:t>esosasam@yahoo.com</w:t>
        </w:r>
      </w:hyperlink>
    </w:p>
    <w:sectPr w:rsidR="006A05CD" w:rsidRPr="00AA5524" w:rsidSect="000B7A55">
      <w:footerReference w:type="default" r:id="rId10"/>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BFA" w:rsidRDefault="008C5BFA" w:rsidP="00D63FBF">
      <w:pPr>
        <w:spacing w:after="0" w:line="240" w:lineRule="auto"/>
      </w:pPr>
      <w:r>
        <w:separator/>
      </w:r>
    </w:p>
  </w:endnote>
  <w:endnote w:type="continuationSeparator" w:id="1">
    <w:p w:rsidR="008C5BFA" w:rsidRDefault="008C5BFA" w:rsidP="00D63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6779"/>
      <w:docPartObj>
        <w:docPartGallery w:val="Page Numbers (Bottom of Page)"/>
        <w:docPartUnique/>
      </w:docPartObj>
    </w:sdtPr>
    <w:sdtContent>
      <w:p w:rsidR="00D63FBF" w:rsidRDefault="00D63FBF">
        <w:pPr>
          <w:pStyle w:val="Footer"/>
          <w:jc w:val="center"/>
        </w:pPr>
      </w:p>
      <w:p w:rsidR="00D63FBF" w:rsidRDefault="00D877C8">
        <w:pPr>
          <w:pStyle w:val="Footer"/>
          <w:jc w:val="center"/>
        </w:pPr>
        <w:r>
          <w:fldChar w:fldCharType="begin"/>
        </w:r>
        <w:r w:rsidR="0037128B">
          <w:instrText xml:space="preserve"> PAGE   \* MERGEFORMAT </w:instrText>
        </w:r>
        <w:r>
          <w:fldChar w:fldCharType="separate"/>
        </w:r>
        <w:r w:rsidR="008C5692">
          <w:rPr>
            <w:noProof/>
          </w:rPr>
          <w:t>3</w:t>
        </w:r>
        <w:r>
          <w:rPr>
            <w:noProof/>
          </w:rPr>
          <w:fldChar w:fldCharType="end"/>
        </w:r>
      </w:p>
    </w:sdtContent>
  </w:sdt>
  <w:p w:rsidR="00D63FBF" w:rsidRDefault="00D63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BFA" w:rsidRDefault="008C5BFA" w:rsidP="00D63FBF">
      <w:pPr>
        <w:spacing w:after="0" w:line="240" w:lineRule="auto"/>
      </w:pPr>
      <w:r>
        <w:separator/>
      </w:r>
    </w:p>
  </w:footnote>
  <w:footnote w:type="continuationSeparator" w:id="1">
    <w:p w:rsidR="008C5BFA" w:rsidRDefault="008C5BFA" w:rsidP="00D63F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0A1"/>
    <w:multiLevelType w:val="hybridMultilevel"/>
    <w:tmpl w:val="B1B2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312DB8"/>
    <w:multiLevelType w:val="hybridMultilevel"/>
    <w:tmpl w:val="E5C4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828C8"/>
    <w:multiLevelType w:val="hybridMultilevel"/>
    <w:tmpl w:val="659E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69DD"/>
    <w:multiLevelType w:val="hybridMultilevel"/>
    <w:tmpl w:val="3BA8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5C668A"/>
    <w:multiLevelType w:val="hybridMultilevel"/>
    <w:tmpl w:val="EEF8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AC1808"/>
    <w:multiLevelType w:val="hybridMultilevel"/>
    <w:tmpl w:val="6344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C54C18"/>
    <w:multiLevelType w:val="hybridMultilevel"/>
    <w:tmpl w:val="FA16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A26151"/>
    <w:multiLevelType w:val="hybridMultilevel"/>
    <w:tmpl w:val="5714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D79D3"/>
    <w:multiLevelType w:val="hybridMultilevel"/>
    <w:tmpl w:val="D618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450A6"/>
    <w:multiLevelType w:val="hybridMultilevel"/>
    <w:tmpl w:val="8DC662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nsid w:val="73821699"/>
    <w:multiLevelType w:val="hybridMultilevel"/>
    <w:tmpl w:val="4A1A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6"/>
  </w:num>
  <w:num w:numId="6">
    <w:abstractNumId w:val="3"/>
  </w:num>
  <w:num w:numId="7">
    <w:abstractNumId w:val="4"/>
  </w:num>
  <w:num w:numId="8">
    <w:abstractNumId w:val="0"/>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B7A55"/>
    <w:rsid w:val="00006707"/>
    <w:rsid w:val="00027122"/>
    <w:rsid w:val="00031545"/>
    <w:rsid w:val="0005198D"/>
    <w:rsid w:val="00057875"/>
    <w:rsid w:val="00061B21"/>
    <w:rsid w:val="00094609"/>
    <w:rsid w:val="00095DCF"/>
    <w:rsid w:val="000B7A55"/>
    <w:rsid w:val="000D58DA"/>
    <w:rsid w:val="000E0254"/>
    <w:rsid w:val="000E34C2"/>
    <w:rsid w:val="000F5F5F"/>
    <w:rsid w:val="000F6B04"/>
    <w:rsid w:val="001134C6"/>
    <w:rsid w:val="001A2F02"/>
    <w:rsid w:val="001A30F4"/>
    <w:rsid w:val="001E0792"/>
    <w:rsid w:val="002061A3"/>
    <w:rsid w:val="00206FAB"/>
    <w:rsid w:val="002118AC"/>
    <w:rsid w:val="00214EE1"/>
    <w:rsid w:val="002954B4"/>
    <w:rsid w:val="002C7EF8"/>
    <w:rsid w:val="002D0484"/>
    <w:rsid w:val="002E02B2"/>
    <w:rsid w:val="00355F23"/>
    <w:rsid w:val="0037128B"/>
    <w:rsid w:val="00377558"/>
    <w:rsid w:val="00377875"/>
    <w:rsid w:val="003A0CA0"/>
    <w:rsid w:val="003A508C"/>
    <w:rsid w:val="003C0A63"/>
    <w:rsid w:val="003C50FE"/>
    <w:rsid w:val="003E697A"/>
    <w:rsid w:val="003F535C"/>
    <w:rsid w:val="004136C8"/>
    <w:rsid w:val="004617BA"/>
    <w:rsid w:val="004B031C"/>
    <w:rsid w:val="004D0108"/>
    <w:rsid w:val="004D1C0E"/>
    <w:rsid w:val="0052722E"/>
    <w:rsid w:val="005910F9"/>
    <w:rsid w:val="005F5714"/>
    <w:rsid w:val="00603B76"/>
    <w:rsid w:val="00632FBF"/>
    <w:rsid w:val="006418CB"/>
    <w:rsid w:val="00647F65"/>
    <w:rsid w:val="006A05CD"/>
    <w:rsid w:val="006C4613"/>
    <w:rsid w:val="006E2169"/>
    <w:rsid w:val="006F4221"/>
    <w:rsid w:val="006F7DC9"/>
    <w:rsid w:val="00713873"/>
    <w:rsid w:val="0073151D"/>
    <w:rsid w:val="007A625B"/>
    <w:rsid w:val="007F75E4"/>
    <w:rsid w:val="008160C0"/>
    <w:rsid w:val="00834383"/>
    <w:rsid w:val="008727C3"/>
    <w:rsid w:val="008B5F00"/>
    <w:rsid w:val="008C5692"/>
    <w:rsid w:val="008C5BFA"/>
    <w:rsid w:val="0091645E"/>
    <w:rsid w:val="00924F86"/>
    <w:rsid w:val="00930C02"/>
    <w:rsid w:val="009325F4"/>
    <w:rsid w:val="00935169"/>
    <w:rsid w:val="00981E1A"/>
    <w:rsid w:val="00983FAC"/>
    <w:rsid w:val="009854EE"/>
    <w:rsid w:val="009A5A4C"/>
    <w:rsid w:val="009E2E01"/>
    <w:rsid w:val="00A315CB"/>
    <w:rsid w:val="00A364E6"/>
    <w:rsid w:val="00A55308"/>
    <w:rsid w:val="00A6238B"/>
    <w:rsid w:val="00AA5524"/>
    <w:rsid w:val="00AB593B"/>
    <w:rsid w:val="00AC57D4"/>
    <w:rsid w:val="00AC71F7"/>
    <w:rsid w:val="00B2084A"/>
    <w:rsid w:val="00B335DC"/>
    <w:rsid w:val="00B42645"/>
    <w:rsid w:val="00B4445C"/>
    <w:rsid w:val="00B8296E"/>
    <w:rsid w:val="00B83149"/>
    <w:rsid w:val="00B96F82"/>
    <w:rsid w:val="00BD2C9C"/>
    <w:rsid w:val="00BE3411"/>
    <w:rsid w:val="00BF3971"/>
    <w:rsid w:val="00BF4F0A"/>
    <w:rsid w:val="00C14B82"/>
    <w:rsid w:val="00C22DE4"/>
    <w:rsid w:val="00C25342"/>
    <w:rsid w:val="00C26692"/>
    <w:rsid w:val="00C80F2B"/>
    <w:rsid w:val="00CB4034"/>
    <w:rsid w:val="00CC2426"/>
    <w:rsid w:val="00CD1403"/>
    <w:rsid w:val="00D01B61"/>
    <w:rsid w:val="00D24898"/>
    <w:rsid w:val="00D346C8"/>
    <w:rsid w:val="00D43E03"/>
    <w:rsid w:val="00D53489"/>
    <w:rsid w:val="00D55EF9"/>
    <w:rsid w:val="00D63FBF"/>
    <w:rsid w:val="00D71E71"/>
    <w:rsid w:val="00D877C8"/>
    <w:rsid w:val="00D95C00"/>
    <w:rsid w:val="00DF75B1"/>
    <w:rsid w:val="00E02936"/>
    <w:rsid w:val="00E17B30"/>
    <w:rsid w:val="00E95FD4"/>
    <w:rsid w:val="00EB766A"/>
    <w:rsid w:val="00ED360A"/>
    <w:rsid w:val="00F07023"/>
    <w:rsid w:val="00F1228A"/>
    <w:rsid w:val="00F573FC"/>
    <w:rsid w:val="00F76A83"/>
    <w:rsid w:val="00F90B89"/>
    <w:rsid w:val="00F92920"/>
    <w:rsid w:val="00FC7D01"/>
    <w:rsid w:val="00FD53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A55"/>
    <w:rPr>
      <w:color w:val="0000FF" w:themeColor="hyperlink"/>
      <w:u w:val="single"/>
    </w:rPr>
  </w:style>
  <w:style w:type="paragraph" w:styleId="ListParagraph">
    <w:name w:val="List Paragraph"/>
    <w:basedOn w:val="Normal"/>
    <w:uiPriority w:val="34"/>
    <w:qFormat/>
    <w:rsid w:val="000B7A55"/>
    <w:pPr>
      <w:ind w:left="720"/>
      <w:contextualSpacing/>
    </w:pPr>
  </w:style>
  <w:style w:type="paragraph" w:styleId="CommentText">
    <w:name w:val="annotation text"/>
    <w:basedOn w:val="Normal"/>
    <w:uiPriority w:val="99"/>
    <w:semiHidden/>
    <w:unhideWhenUsed/>
    <w:rsid w:val="00E338F3"/>
    <w:pPr>
      <w:spacing w:line="240" w:lineRule="auto"/>
    </w:pPr>
    <w:rPr>
      <w:sz w:val="20"/>
      <w:szCs w:val="20"/>
    </w:rPr>
  </w:style>
  <w:style w:type="paragraph" w:styleId="Header">
    <w:name w:val="header"/>
    <w:basedOn w:val="Normal"/>
    <w:link w:val="HeaderChar"/>
    <w:uiPriority w:val="99"/>
    <w:semiHidden/>
    <w:unhideWhenUsed/>
    <w:rsid w:val="00D63F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3FBF"/>
  </w:style>
  <w:style w:type="paragraph" w:styleId="Footer">
    <w:name w:val="footer"/>
    <w:basedOn w:val="Normal"/>
    <w:link w:val="FooterChar"/>
    <w:uiPriority w:val="99"/>
    <w:unhideWhenUsed/>
    <w:rsid w:val="00D63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F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ekegbe.omonkhua@uniben.edu" TargetMode="External"/><Relationship Id="rId3" Type="http://schemas.openxmlformats.org/officeDocument/2006/relationships/settings" Target="settings.xml"/><Relationship Id="rId7" Type="http://schemas.openxmlformats.org/officeDocument/2006/relationships/hyperlink" Target="mailto:feokonofua@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sosasa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BAMIKE</cp:lastModifiedBy>
  <cp:revision>2</cp:revision>
  <dcterms:created xsi:type="dcterms:W3CDTF">2021-05-21T23:59:00Z</dcterms:created>
  <dcterms:modified xsi:type="dcterms:W3CDTF">2021-05-21T23:59:00Z</dcterms:modified>
</cp:coreProperties>
</file>